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24722" w14:textId="77777777" w:rsidR="002F7319" w:rsidRDefault="002F7319">
      <w:r>
        <w:rPr>
          <w:rFonts w:eastAsia="ＭＳ ゴシック" w:hint="eastAsia"/>
          <w:szCs w:val="21"/>
        </w:rPr>
        <w:t>様式第１０</w:t>
      </w:r>
      <w:r>
        <w:rPr>
          <w:rFonts w:hint="eastAsia"/>
          <w:szCs w:val="21"/>
        </w:rPr>
        <w:t>（第９条の２関係）</w:t>
      </w:r>
    </w:p>
    <w:p w14:paraId="78FF8FDB" w14:textId="77777777" w:rsidR="002F7319" w:rsidRDefault="002F7319"/>
    <w:p w14:paraId="7F3EC0B6" w14:textId="77777777" w:rsidR="002F7319" w:rsidRDefault="002F7319">
      <w:pPr>
        <w:jc w:val="center"/>
      </w:pPr>
      <w:r w:rsidRPr="00F74727">
        <w:rPr>
          <w:rFonts w:hint="eastAsia"/>
          <w:b/>
          <w:bCs/>
          <w:kern w:val="0"/>
          <w:sz w:val="28"/>
          <w:szCs w:val="28"/>
        </w:rPr>
        <w:t>汚濁負荷量測定手法届出書</w:t>
      </w:r>
    </w:p>
    <w:p w14:paraId="25740592" w14:textId="77777777" w:rsidR="002F7319" w:rsidRDefault="002F7319"/>
    <w:p w14:paraId="6F068AD4" w14:textId="77777777" w:rsidR="002F7319" w:rsidRDefault="002F7319"/>
    <w:p w14:paraId="6908CA38" w14:textId="77777777" w:rsidR="002F7319" w:rsidRDefault="002F7319">
      <w:pPr>
        <w:jc w:val="right"/>
      </w:pPr>
      <w:r>
        <w:rPr>
          <w:rFonts w:hint="eastAsia"/>
          <w:sz w:val="22"/>
          <w:szCs w:val="22"/>
        </w:rPr>
        <w:t xml:space="preserve">　　　　年　　　月　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"/>
        <w:gridCol w:w="2002"/>
        <w:gridCol w:w="6946"/>
      </w:tblGrid>
      <w:tr w:rsidR="00244E9B" w14:paraId="11DFFF0F" w14:textId="77777777" w:rsidTr="00244E9B">
        <w:trPr>
          <w:trHeight w:val="794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42B311" w14:textId="77777777" w:rsidR="00244E9B" w:rsidRDefault="00244E9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DC5C28" w14:textId="77777777" w:rsidR="00244E9B" w:rsidRDefault="00244E9B">
            <w:pPr>
              <w:wordWrap w:val="0"/>
              <w:overflowPunct w:val="0"/>
              <w:autoSpaceDE w:val="0"/>
              <w:autoSpaceDN w:val="0"/>
              <w:snapToGrid w:val="0"/>
              <w:spacing w:after="120"/>
              <w:ind w:leftChars="-49" w:left="-103" w:firstLineChars="300" w:firstLine="630"/>
              <w:textAlignment w:val="center"/>
            </w:pPr>
            <w:r>
              <w:rPr>
                <w:rFonts w:hint="eastAsia"/>
              </w:rPr>
              <w:t>総局長</w:t>
            </w:r>
          </w:p>
          <w:p w14:paraId="0EC8413A" w14:textId="77777777" w:rsidR="00244E9B" w:rsidRDefault="00244E9B">
            <w:pPr>
              <w:wordWrap w:val="0"/>
              <w:overflowPunct w:val="0"/>
              <w:autoSpaceDE w:val="0"/>
              <w:autoSpaceDN w:val="0"/>
              <w:snapToGrid w:val="0"/>
              <w:spacing w:after="120"/>
              <w:ind w:leftChars="-49" w:left="-103" w:firstLineChars="300" w:firstLine="630"/>
              <w:textAlignment w:val="center"/>
            </w:pPr>
            <w:r>
              <w:rPr>
                <w:rFonts w:hint="eastAsia"/>
              </w:rPr>
              <w:t>県民事務所長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7B079E" w14:textId="77777777" w:rsidR="00244E9B" w:rsidRDefault="00244E9B">
            <w:pPr>
              <w:wordWrap w:val="0"/>
              <w:overflowPunct w:val="0"/>
              <w:autoSpaceDE w:val="0"/>
              <w:autoSpaceDN w:val="0"/>
              <w:spacing w:line="360" w:lineRule="auto"/>
              <w:ind w:left="-100" w:right="-100"/>
              <w:textAlignment w:val="center"/>
            </w:pPr>
            <w:r>
              <w:rPr>
                <w:rFonts w:hint="eastAsia"/>
              </w:rPr>
              <w:t xml:space="preserve">　殿</w:t>
            </w:r>
          </w:p>
        </w:tc>
      </w:tr>
    </w:tbl>
    <w:p w14:paraId="5948A0F0" w14:textId="77777777" w:rsidR="002F7319" w:rsidRDefault="002F7319">
      <w:pPr>
        <w:spacing w:line="396" w:lineRule="exact"/>
      </w:pPr>
      <w:r>
        <w:rPr>
          <w:rFonts w:hint="eastAsia"/>
          <w:szCs w:val="21"/>
        </w:rPr>
        <w:t xml:space="preserve">　　　　　　　　　　　　　　　　　　　　　　　</w:t>
      </w:r>
      <w:r>
        <w:rPr>
          <w:rFonts w:hint="eastAsia"/>
          <w:szCs w:val="21"/>
        </w:rPr>
        <w:tab/>
      </w:r>
      <w:r w:rsidRPr="00F74727">
        <w:rPr>
          <w:rFonts w:hint="eastAsia"/>
          <w:kern w:val="0"/>
          <w:szCs w:val="21"/>
        </w:rPr>
        <w:t>住</w:t>
      </w:r>
      <w:r w:rsidR="00F74727">
        <w:rPr>
          <w:rFonts w:hint="eastAsia"/>
          <w:kern w:val="0"/>
          <w:szCs w:val="21"/>
        </w:rPr>
        <w:t xml:space="preserve">　　　　</w:t>
      </w:r>
      <w:r w:rsidRPr="00F74727">
        <w:rPr>
          <w:rFonts w:hint="eastAsia"/>
          <w:kern w:val="0"/>
          <w:szCs w:val="21"/>
        </w:rPr>
        <w:t>所</w:t>
      </w:r>
    </w:p>
    <w:p w14:paraId="525303C2" w14:textId="77777777" w:rsidR="002F7319" w:rsidRDefault="002F7319">
      <w:pPr>
        <w:spacing w:line="396" w:lineRule="exact"/>
      </w:pPr>
      <w:r>
        <w:rPr>
          <w:rFonts w:hint="eastAsia"/>
          <w:szCs w:val="21"/>
        </w:rPr>
        <w:t xml:space="preserve">　　　　　　　　　　　　　　　　　　　</w:t>
      </w:r>
      <w:r>
        <w:rPr>
          <w:rFonts w:hint="eastAsia"/>
          <w:sz w:val="22"/>
          <w:szCs w:val="22"/>
        </w:rPr>
        <w:t>届出者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ab/>
      </w:r>
      <w:r>
        <w:rPr>
          <w:rFonts w:hint="eastAsia"/>
          <w:spacing w:val="6"/>
          <w:szCs w:val="21"/>
        </w:rPr>
        <w:t>氏</w:t>
      </w:r>
      <w:r w:rsidR="000756F4">
        <w:rPr>
          <w:rFonts w:hint="eastAsia"/>
          <w:szCs w:val="21"/>
        </w:rPr>
        <w:t>名又は名称</w:t>
      </w:r>
    </w:p>
    <w:p w14:paraId="55C40AE2" w14:textId="77777777" w:rsidR="002F7319" w:rsidRDefault="002F7319">
      <w:pPr>
        <w:spacing w:line="396" w:lineRule="exact"/>
        <w:rPr>
          <w:rFonts w:hint="eastAsia"/>
          <w:szCs w:val="21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ab/>
      </w:r>
      <w:r>
        <w:rPr>
          <w:rFonts w:hint="eastAsia"/>
          <w:szCs w:val="21"/>
        </w:rPr>
        <w:t>法人にあって</w:t>
      </w:r>
    </w:p>
    <w:p w14:paraId="5CE25F09" w14:textId="77777777" w:rsidR="002F7319" w:rsidRDefault="002F7319">
      <w:pPr>
        <w:spacing w:line="220" w:lineRule="exact"/>
        <w:ind w:firstLineChars="2400" w:firstLine="5040"/>
      </w:pPr>
      <w:r>
        <w:rPr>
          <w:rFonts w:hint="eastAsia"/>
          <w:szCs w:val="21"/>
        </w:rPr>
        <w:t>は代表者氏名</w:t>
      </w:r>
    </w:p>
    <w:p w14:paraId="7364BB6D" w14:textId="77777777" w:rsidR="002F7319" w:rsidRDefault="002F7319">
      <w:pPr>
        <w:pStyle w:val="a3"/>
        <w:tabs>
          <w:tab w:val="clear" w:pos="4252"/>
          <w:tab w:val="clear" w:pos="8504"/>
        </w:tabs>
        <w:snapToGrid/>
        <w:spacing w:line="340" w:lineRule="exact"/>
      </w:pPr>
    </w:p>
    <w:p w14:paraId="7A7738A9" w14:textId="77777777" w:rsidR="002F7319" w:rsidRDefault="002F7319">
      <w:pPr>
        <w:spacing w:line="340" w:lineRule="exact"/>
      </w:pPr>
    </w:p>
    <w:p w14:paraId="4AC5932B" w14:textId="77777777" w:rsidR="002F7319" w:rsidRDefault="002F7319">
      <w:pPr>
        <w:spacing w:line="340" w:lineRule="exact"/>
      </w:pPr>
      <w:r>
        <w:rPr>
          <w:rFonts w:hint="eastAsia"/>
        </w:rPr>
        <w:t xml:space="preserve">　</w:t>
      </w:r>
      <w:r>
        <w:rPr>
          <w:rFonts w:hint="eastAsia"/>
          <w:spacing w:val="6"/>
          <w:sz w:val="22"/>
          <w:szCs w:val="22"/>
        </w:rPr>
        <w:t>水質汚濁防止法第１４条第３項の規定により、汚濁負荷量の測定手法について、次のとおり届け出ます</w:t>
      </w:r>
      <w:r>
        <w:rPr>
          <w:rFonts w:hint="eastAsia"/>
          <w:sz w:val="22"/>
          <w:szCs w:val="22"/>
        </w:rPr>
        <w:t>。</w:t>
      </w:r>
    </w:p>
    <w:p w14:paraId="18ABC87E" w14:textId="77777777" w:rsidR="002F7319" w:rsidRDefault="002F7319">
      <w:pPr>
        <w:spacing w:line="510" w:lineRule="exact"/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6"/>
        <w:gridCol w:w="3142"/>
        <w:gridCol w:w="1520"/>
        <w:gridCol w:w="2129"/>
      </w:tblGrid>
      <w:tr w:rsidR="002F7319" w14:paraId="3303AABE" w14:textId="7777777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63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374485" w14:textId="77777777" w:rsidR="002F7319" w:rsidRDefault="002F7319">
            <w:pPr>
              <w:spacing w:line="26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z w:val="22"/>
                <w:szCs w:val="22"/>
              </w:rPr>
              <w:t>工場又は事業場の名称</w:t>
            </w:r>
          </w:p>
        </w:tc>
        <w:tc>
          <w:tcPr>
            <w:tcW w:w="314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C6561" w14:textId="77777777" w:rsidR="002F7319" w:rsidRDefault="002F7319">
            <w:pPr>
              <w:spacing w:line="260" w:lineRule="atLeast"/>
              <w:jc w:val="center"/>
              <w:rPr>
                <w:rFonts w:hAnsi="Times New Roman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A0384" w14:textId="77777777" w:rsidR="002F7319" w:rsidRDefault="002F7319">
            <w:pPr>
              <w:spacing w:line="26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z w:val="22"/>
                <w:szCs w:val="22"/>
              </w:rPr>
              <w:t>※整理番号</w:t>
            </w:r>
          </w:p>
        </w:tc>
        <w:tc>
          <w:tcPr>
            <w:tcW w:w="212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FC5D186" w14:textId="77777777" w:rsidR="002F7319" w:rsidRDefault="002F7319">
            <w:pPr>
              <w:spacing w:line="260" w:lineRule="atLeast"/>
              <w:jc w:val="center"/>
              <w:rPr>
                <w:rFonts w:hAnsi="Times New Roman"/>
              </w:rPr>
            </w:pPr>
          </w:p>
        </w:tc>
      </w:tr>
      <w:tr w:rsidR="002F7319" w14:paraId="4A7DB70A" w14:textId="7777777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63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BA032E" w14:textId="77777777" w:rsidR="002F7319" w:rsidRDefault="002F7319">
            <w:pPr>
              <w:spacing w:line="26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z w:val="22"/>
                <w:szCs w:val="22"/>
              </w:rPr>
              <w:t>工場又は事業場の所在地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8D27B" w14:textId="77777777" w:rsidR="002F7319" w:rsidRDefault="002F7319">
            <w:pPr>
              <w:spacing w:line="260" w:lineRule="atLeast"/>
              <w:jc w:val="center"/>
              <w:rPr>
                <w:rFonts w:hAnsi="Times New Roman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F7933" w14:textId="77777777" w:rsidR="002F7319" w:rsidRDefault="002F7319">
            <w:pPr>
              <w:spacing w:line="26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z w:val="22"/>
                <w:szCs w:val="22"/>
              </w:rPr>
              <w:t>※受理年月日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3E95C11" w14:textId="77777777" w:rsidR="002F7319" w:rsidRDefault="002F7319">
            <w:pPr>
              <w:spacing w:line="26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2F7319" w14:paraId="2CFC3C64" w14:textId="7777777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63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3E3E3AE" w14:textId="77777777" w:rsidR="002F7319" w:rsidRDefault="002F7319">
            <w:pPr>
              <w:spacing w:line="260" w:lineRule="atLeast"/>
              <w:jc w:val="center"/>
              <w:rPr>
                <w:rFonts w:hAnsi="Times New Roman" w:hint="eastAsia"/>
              </w:rPr>
            </w:pPr>
            <w:r>
              <w:rPr>
                <w:rFonts w:hint="eastAsia"/>
                <w:sz w:val="22"/>
                <w:szCs w:val="22"/>
              </w:rPr>
              <w:t>△汚濁負荷量の測定手法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8A27D60" w14:textId="77777777" w:rsidR="002F7319" w:rsidRDefault="002F7319">
            <w:pPr>
              <w:spacing w:line="26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pacing w:val="6"/>
                <w:sz w:val="22"/>
                <w:szCs w:val="22"/>
              </w:rPr>
              <w:t>別紙のとおり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CB0ACAF" w14:textId="77777777" w:rsidR="002F7319" w:rsidRDefault="002F7319">
            <w:pPr>
              <w:spacing w:line="26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z w:val="22"/>
                <w:szCs w:val="22"/>
              </w:rPr>
              <w:t>※備考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0DD8320" w14:textId="77777777" w:rsidR="002F7319" w:rsidRDefault="002F7319">
            <w:pPr>
              <w:spacing w:line="260" w:lineRule="atLeast"/>
              <w:jc w:val="center"/>
              <w:rPr>
                <w:rFonts w:hAnsi="Times New Roman"/>
              </w:rPr>
            </w:pPr>
          </w:p>
        </w:tc>
      </w:tr>
    </w:tbl>
    <w:p w14:paraId="63A59308" w14:textId="77777777" w:rsidR="002F7319" w:rsidRDefault="002F7319">
      <w:pPr>
        <w:pStyle w:val="a5"/>
        <w:spacing w:line="300" w:lineRule="exact"/>
        <w:ind w:left="1090" w:hangingChars="400" w:hanging="880"/>
      </w:pPr>
    </w:p>
    <w:p w14:paraId="6206776A" w14:textId="77777777" w:rsidR="002F7319" w:rsidRDefault="002F7319">
      <w:pPr>
        <w:pStyle w:val="a5"/>
        <w:spacing w:line="300" w:lineRule="exact"/>
        <w:ind w:left="1090" w:hangingChars="400" w:hanging="880"/>
      </w:pPr>
      <w:r>
        <w:rPr>
          <w:rFonts w:hint="eastAsia"/>
        </w:rPr>
        <w:t>備考　１　△印の欄の記載については、別紙によることとし、かつ、できる限り、図面、表等を利用すること。</w:t>
      </w:r>
    </w:p>
    <w:p w14:paraId="2D2011B9" w14:textId="77777777" w:rsidR="002F7319" w:rsidRDefault="002F7319">
      <w:pPr>
        <w:tabs>
          <w:tab w:val="left" w:pos="945"/>
        </w:tabs>
        <w:spacing w:line="300" w:lineRule="exact"/>
        <w:ind w:leftChars="100" w:left="1090" w:rightChars="100" w:right="210" w:hangingChars="400" w:hanging="880"/>
      </w:pPr>
      <w:r>
        <w:rPr>
          <w:rFonts w:hint="eastAsia"/>
          <w:sz w:val="22"/>
          <w:szCs w:val="22"/>
        </w:rPr>
        <w:t xml:space="preserve">　　　２　※印の欄には、記載しないこと。</w:t>
      </w:r>
    </w:p>
    <w:p w14:paraId="4254B57B" w14:textId="77777777" w:rsidR="002F7319" w:rsidRDefault="002F7319">
      <w:pPr>
        <w:tabs>
          <w:tab w:val="left" w:pos="945"/>
        </w:tabs>
        <w:spacing w:line="300" w:lineRule="exact"/>
        <w:ind w:leftChars="100" w:left="1090" w:rightChars="100" w:right="210" w:hangingChars="400" w:hanging="880"/>
      </w:pPr>
      <w:r>
        <w:rPr>
          <w:rFonts w:hint="eastAsia"/>
          <w:sz w:val="22"/>
          <w:szCs w:val="22"/>
        </w:rPr>
        <w:t xml:space="preserve">　　　３　届出書及び</w:t>
      </w:r>
      <w:r w:rsidR="006D369D">
        <w:rPr>
          <w:rFonts w:hint="eastAsia"/>
          <w:sz w:val="22"/>
          <w:szCs w:val="22"/>
        </w:rPr>
        <w:t>別紙の用紙の大きさは、図面、表等やむを得ないものを除き、日本産業</w:t>
      </w:r>
      <w:r>
        <w:rPr>
          <w:rFonts w:hint="eastAsia"/>
          <w:sz w:val="22"/>
          <w:szCs w:val="22"/>
        </w:rPr>
        <w:t>規格Ａ４とすること。</w:t>
      </w:r>
    </w:p>
    <w:p w14:paraId="46C31044" w14:textId="77777777" w:rsidR="002F7319" w:rsidRDefault="002F7319" w:rsidP="000756F4">
      <w:pPr>
        <w:pStyle w:val="a5"/>
        <w:spacing w:line="300" w:lineRule="exact"/>
        <w:ind w:leftChars="106" w:left="1323"/>
        <w:rPr>
          <w:rFonts w:hint="eastAsia"/>
        </w:rPr>
      </w:pPr>
    </w:p>
    <w:p w14:paraId="4453DFB6" w14:textId="77777777" w:rsidR="002F7319" w:rsidRDefault="002F7319">
      <w:pPr>
        <w:spacing w:line="340" w:lineRule="exact"/>
      </w:pPr>
      <w:r>
        <w:t xml:space="preserve"> </w:t>
      </w:r>
      <w:r>
        <w:rPr>
          <w:rFonts w:hAnsi="Times New Roman"/>
        </w:rPr>
        <w:br w:type="page"/>
      </w:r>
      <w:r>
        <w:rPr>
          <w:rFonts w:eastAsia="ＭＳ ゴシック" w:hint="eastAsia"/>
          <w:sz w:val="22"/>
          <w:szCs w:val="22"/>
        </w:rPr>
        <w:lastRenderedPageBreak/>
        <w:t>別紙</w:t>
      </w:r>
    </w:p>
    <w:p w14:paraId="60BA2F3E" w14:textId="77777777" w:rsidR="002F7319" w:rsidRDefault="002F7319">
      <w:pPr>
        <w:pStyle w:val="a3"/>
        <w:tabs>
          <w:tab w:val="clear" w:pos="4252"/>
          <w:tab w:val="clear" w:pos="8504"/>
        </w:tabs>
        <w:snapToGrid/>
        <w:spacing w:line="396" w:lineRule="exact"/>
        <w:jc w:val="center"/>
      </w:pPr>
      <w:r>
        <w:rPr>
          <w:rFonts w:hint="eastAsia"/>
          <w:b/>
          <w:bCs/>
          <w:sz w:val="26"/>
          <w:szCs w:val="26"/>
        </w:rPr>
        <w:t>汚濁負荷量の測定手法</w:t>
      </w:r>
    </w:p>
    <w:p w14:paraId="61B34D77" w14:textId="77777777" w:rsidR="002F7319" w:rsidRDefault="002F7319">
      <w:pPr>
        <w:spacing w:line="340" w:lineRule="exact"/>
        <w:rPr>
          <w:rFonts w:hint="eastAsia"/>
        </w:rPr>
      </w:pPr>
    </w:p>
    <w:tbl>
      <w:tblPr>
        <w:tblW w:w="0" w:type="auto"/>
        <w:tblInd w:w="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1104"/>
        <w:gridCol w:w="1303"/>
        <w:gridCol w:w="1304"/>
        <w:gridCol w:w="1629"/>
        <w:gridCol w:w="1575"/>
        <w:gridCol w:w="604"/>
        <w:gridCol w:w="1404"/>
      </w:tblGrid>
      <w:tr w:rsidR="002F7319" w14:paraId="0C85643C" w14:textId="77777777">
        <w:tblPrEx>
          <w:tblCellMar>
            <w:top w:w="0" w:type="dxa"/>
            <w:bottom w:w="0" w:type="dxa"/>
          </w:tblCellMar>
        </w:tblPrEx>
        <w:trPr>
          <w:gridBefore w:val="5"/>
          <w:wBefore w:w="5806" w:type="dxa"/>
          <w:trHeight w:val="420"/>
        </w:trPr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14:paraId="36AFB64F" w14:textId="77777777" w:rsidR="002F7319" w:rsidRDefault="002F731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指定項目の別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</w:tcBorders>
            <w:vAlign w:val="center"/>
          </w:tcPr>
          <w:p w14:paraId="0DF1B3A4" w14:textId="77777777" w:rsidR="002F7319" w:rsidRDefault="002F7319">
            <w:pPr>
              <w:jc w:val="center"/>
              <w:rPr>
                <w:rFonts w:eastAsia="ＭＳ ゴシック" w:hint="eastAsia"/>
                <w:sz w:val="22"/>
                <w:szCs w:val="22"/>
              </w:rPr>
            </w:pPr>
          </w:p>
        </w:tc>
      </w:tr>
      <w:tr w:rsidR="002F7319" w14:paraId="3CD3858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2"/>
        </w:trPr>
        <w:tc>
          <w:tcPr>
            <w:tcW w:w="40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74631A79" w14:textId="77777777" w:rsidR="002F7319" w:rsidRDefault="002F7319">
            <w:pPr>
              <w:spacing w:line="260" w:lineRule="atLeast"/>
              <w:jc w:val="center"/>
            </w:pPr>
          </w:p>
          <w:p w14:paraId="18FB9B81" w14:textId="77777777" w:rsidR="002F7319" w:rsidRDefault="002F7319">
            <w:pPr>
              <w:spacing w:line="26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1115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896DF9" w14:textId="77777777" w:rsidR="002F7319" w:rsidRDefault="002F7319">
            <w:pPr>
              <w:spacing w:line="26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z w:val="22"/>
                <w:szCs w:val="22"/>
              </w:rPr>
              <w:t>特定排出水の区分</w:t>
            </w:r>
          </w:p>
        </w:tc>
        <w:tc>
          <w:tcPr>
            <w:tcW w:w="6487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C8F39" w14:textId="77777777" w:rsidR="002F7319" w:rsidRDefault="002F7319">
            <w:pPr>
              <w:spacing w:line="26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z w:val="22"/>
                <w:szCs w:val="22"/>
              </w:rPr>
              <w:t>計　　　測　　　方　　　法</w:t>
            </w:r>
          </w:p>
        </w:tc>
        <w:tc>
          <w:tcPr>
            <w:tcW w:w="1419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A1F462A" w14:textId="77777777" w:rsidR="002F7319" w:rsidRDefault="002F7319">
            <w:pPr>
              <w:spacing w:line="26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z w:val="22"/>
                <w:szCs w:val="22"/>
              </w:rPr>
              <w:t>計測場所</w:t>
            </w:r>
          </w:p>
        </w:tc>
      </w:tr>
      <w:tr w:rsidR="002F7319" w14:paraId="25F321E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6"/>
        </w:trPr>
        <w:tc>
          <w:tcPr>
            <w:tcW w:w="40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9B6AF2A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AA24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0EE63" w14:textId="77777777" w:rsidR="002F7319" w:rsidRDefault="002F7319">
            <w:pPr>
              <w:spacing w:line="26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汚染状態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62F53" w14:textId="77777777" w:rsidR="002F7319" w:rsidRDefault="002F7319">
            <w:pPr>
              <w:spacing w:line="260" w:lineRule="atLeast"/>
              <w:jc w:val="center"/>
            </w:pPr>
            <w:r>
              <w:rPr>
                <w:rFonts w:hint="eastAsia"/>
                <w:sz w:val="22"/>
                <w:szCs w:val="22"/>
              </w:rPr>
              <w:t>特定排出</w:t>
            </w:r>
          </w:p>
          <w:p w14:paraId="30F23116" w14:textId="77777777" w:rsidR="002F7319" w:rsidRDefault="002F7319">
            <w:pPr>
              <w:spacing w:line="26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z w:val="22"/>
                <w:szCs w:val="22"/>
              </w:rPr>
              <w:t>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の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量</w:t>
            </w:r>
          </w:p>
        </w:tc>
        <w:tc>
          <w:tcPr>
            <w:tcW w:w="3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1D9BB" w14:textId="77777777" w:rsidR="002F7319" w:rsidRDefault="002F7319">
            <w:pPr>
              <w:spacing w:line="26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その他の汚濁負荷量の測定に必要な事項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D1ABDE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</w:tr>
      <w:tr w:rsidR="002F7319" w14:paraId="0CD54BC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6"/>
        </w:trPr>
        <w:tc>
          <w:tcPr>
            <w:tcW w:w="40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B695BF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AB90D" w14:textId="77777777" w:rsidR="002F7319" w:rsidRDefault="002F7319">
            <w:pPr>
              <w:spacing w:line="260" w:lineRule="atLeast"/>
              <w:jc w:val="center"/>
              <w:rPr>
                <w:rFonts w:hAnsi="Times New Roma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9EDC9" w14:textId="77777777" w:rsidR="002F7319" w:rsidRDefault="002F7319">
            <w:pPr>
              <w:spacing w:line="260" w:lineRule="atLeast"/>
              <w:jc w:val="center"/>
              <w:rPr>
                <w:rFonts w:hAnsi="Times New Roman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3E520" w14:textId="77777777" w:rsidR="002F7319" w:rsidRDefault="002F7319">
            <w:pPr>
              <w:spacing w:line="260" w:lineRule="atLeast"/>
              <w:jc w:val="center"/>
              <w:rPr>
                <w:rFonts w:hAnsi="Times New Roman"/>
              </w:rPr>
            </w:pPr>
          </w:p>
        </w:tc>
        <w:tc>
          <w:tcPr>
            <w:tcW w:w="3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9E3CC" w14:textId="77777777" w:rsidR="002F7319" w:rsidRDefault="002F7319">
            <w:pPr>
              <w:spacing w:line="260" w:lineRule="atLeast"/>
              <w:jc w:val="center"/>
              <w:rPr>
                <w:rFonts w:hAnsi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1650DF5" w14:textId="77777777" w:rsidR="002F7319" w:rsidRDefault="002F7319">
            <w:pPr>
              <w:spacing w:line="26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z w:val="22"/>
                <w:szCs w:val="22"/>
              </w:rPr>
              <w:t>別図のとおり</w:t>
            </w:r>
          </w:p>
        </w:tc>
      </w:tr>
      <w:tr w:rsidR="002F7319" w14:paraId="63742B5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6"/>
        </w:trPr>
        <w:tc>
          <w:tcPr>
            <w:tcW w:w="40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DC971C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EC09F" w14:textId="77777777" w:rsidR="002F7319" w:rsidRDefault="002F7319">
            <w:pPr>
              <w:spacing w:line="260" w:lineRule="atLeast"/>
              <w:jc w:val="center"/>
              <w:rPr>
                <w:rFonts w:hAnsi="Times New Roma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0922B" w14:textId="77777777" w:rsidR="002F7319" w:rsidRDefault="002F7319">
            <w:pPr>
              <w:spacing w:line="260" w:lineRule="atLeast"/>
              <w:jc w:val="center"/>
              <w:rPr>
                <w:rFonts w:hAnsi="Times New Roman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43F81" w14:textId="77777777" w:rsidR="002F7319" w:rsidRDefault="002F7319">
            <w:pPr>
              <w:spacing w:line="260" w:lineRule="atLeast"/>
              <w:jc w:val="center"/>
              <w:rPr>
                <w:rFonts w:hAnsi="Times New Roman"/>
              </w:rPr>
            </w:pPr>
          </w:p>
        </w:tc>
        <w:tc>
          <w:tcPr>
            <w:tcW w:w="3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5276F" w14:textId="77777777" w:rsidR="002F7319" w:rsidRDefault="002F7319">
            <w:pPr>
              <w:spacing w:line="260" w:lineRule="atLeast"/>
              <w:jc w:val="center"/>
              <w:rPr>
                <w:rFonts w:hAnsi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94692A2" w14:textId="77777777" w:rsidR="002F7319" w:rsidRDefault="002F7319">
            <w:pPr>
              <w:spacing w:line="26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z w:val="22"/>
                <w:szCs w:val="22"/>
              </w:rPr>
              <w:t>別図のとおり</w:t>
            </w:r>
          </w:p>
        </w:tc>
      </w:tr>
      <w:tr w:rsidR="002F7319" w14:paraId="3DF30FF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6"/>
        </w:trPr>
        <w:tc>
          <w:tcPr>
            <w:tcW w:w="40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AB078CE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777DC" w14:textId="77777777" w:rsidR="002F7319" w:rsidRDefault="002F7319">
            <w:pPr>
              <w:spacing w:line="260" w:lineRule="atLeast"/>
              <w:jc w:val="center"/>
              <w:rPr>
                <w:rFonts w:hAnsi="Times New Roma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E2B09" w14:textId="77777777" w:rsidR="002F7319" w:rsidRDefault="002F7319">
            <w:pPr>
              <w:spacing w:line="260" w:lineRule="atLeast"/>
              <w:jc w:val="center"/>
              <w:rPr>
                <w:rFonts w:hAnsi="Times New Roman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5B244" w14:textId="77777777" w:rsidR="002F7319" w:rsidRDefault="002F7319">
            <w:pPr>
              <w:spacing w:line="260" w:lineRule="atLeast"/>
              <w:jc w:val="center"/>
              <w:rPr>
                <w:rFonts w:hAnsi="Times New Roman"/>
              </w:rPr>
            </w:pPr>
          </w:p>
        </w:tc>
        <w:tc>
          <w:tcPr>
            <w:tcW w:w="3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4A4CF" w14:textId="77777777" w:rsidR="002F7319" w:rsidRDefault="002F7319">
            <w:pPr>
              <w:spacing w:line="260" w:lineRule="atLeast"/>
              <w:jc w:val="center"/>
              <w:rPr>
                <w:rFonts w:hAnsi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9236553" w14:textId="77777777" w:rsidR="002F7319" w:rsidRDefault="002F7319">
            <w:pPr>
              <w:spacing w:line="26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z w:val="22"/>
                <w:szCs w:val="22"/>
              </w:rPr>
              <w:t>別図のとおり</w:t>
            </w:r>
          </w:p>
        </w:tc>
      </w:tr>
      <w:tr w:rsidR="002F7319" w14:paraId="307848C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6"/>
        </w:trPr>
        <w:tc>
          <w:tcPr>
            <w:tcW w:w="40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B88FB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EF5B1" w14:textId="77777777" w:rsidR="002F7319" w:rsidRDefault="002F7319">
            <w:pPr>
              <w:spacing w:line="260" w:lineRule="atLeast"/>
              <w:jc w:val="center"/>
              <w:rPr>
                <w:rFonts w:hAnsi="Times New Roma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44B56" w14:textId="77777777" w:rsidR="002F7319" w:rsidRDefault="002F7319">
            <w:pPr>
              <w:spacing w:line="260" w:lineRule="atLeast"/>
              <w:jc w:val="center"/>
              <w:rPr>
                <w:rFonts w:hAnsi="Times New Roman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AF962" w14:textId="77777777" w:rsidR="002F7319" w:rsidRDefault="002F7319">
            <w:pPr>
              <w:spacing w:line="260" w:lineRule="atLeast"/>
              <w:jc w:val="center"/>
              <w:rPr>
                <w:rFonts w:hAnsi="Times New Roman"/>
              </w:rPr>
            </w:pPr>
          </w:p>
        </w:tc>
        <w:tc>
          <w:tcPr>
            <w:tcW w:w="3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E07F4" w14:textId="77777777" w:rsidR="002F7319" w:rsidRDefault="002F7319">
            <w:pPr>
              <w:spacing w:line="260" w:lineRule="atLeast"/>
              <w:jc w:val="center"/>
              <w:rPr>
                <w:rFonts w:hAnsi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124164D" w14:textId="77777777" w:rsidR="002F7319" w:rsidRDefault="002F7319">
            <w:pPr>
              <w:spacing w:line="26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z w:val="22"/>
                <w:szCs w:val="22"/>
              </w:rPr>
              <w:t>別図のとおり</w:t>
            </w:r>
          </w:p>
        </w:tc>
      </w:tr>
      <w:tr w:rsidR="002F7319" w14:paraId="7A9DB78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6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118D256F" w14:textId="77777777" w:rsidR="002F7319" w:rsidRDefault="002F7319">
            <w:pPr>
              <w:spacing w:line="260" w:lineRule="atLeast"/>
              <w:jc w:val="center"/>
            </w:pPr>
          </w:p>
          <w:p w14:paraId="6EE1C1B4" w14:textId="77777777" w:rsidR="002F7319" w:rsidRDefault="002F7319">
            <w:pPr>
              <w:spacing w:line="26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00F0" w14:textId="77777777" w:rsidR="002F7319" w:rsidRDefault="002F7319">
            <w:pPr>
              <w:spacing w:line="26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z w:val="22"/>
                <w:szCs w:val="22"/>
              </w:rPr>
              <w:t>特定排出水の区分</w:t>
            </w:r>
          </w:p>
        </w:tc>
        <w:tc>
          <w:tcPr>
            <w:tcW w:w="7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E1DDC6B" w14:textId="77777777" w:rsidR="002F7319" w:rsidRDefault="002F7319">
            <w:pPr>
              <w:spacing w:line="26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z w:val="22"/>
                <w:szCs w:val="22"/>
              </w:rPr>
              <w:t>特定排出水の１日当たりの汚濁負荷量の算定方法</w:t>
            </w:r>
          </w:p>
        </w:tc>
      </w:tr>
      <w:tr w:rsidR="002F7319" w14:paraId="6937C02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6"/>
        </w:trPr>
        <w:tc>
          <w:tcPr>
            <w:tcW w:w="40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14:paraId="0F97B5C1" w14:textId="77777777" w:rsidR="002F7319" w:rsidRDefault="002F7319">
            <w:pPr>
              <w:rPr>
                <w:rFonts w:hAnsi="Times New Roman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467A2" w14:textId="77777777" w:rsidR="002F7319" w:rsidRDefault="002F7319">
            <w:pPr>
              <w:spacing w:line="260" w:lineRule="atLeast"/>
              <w:jc w:val="center"/>
              <w:rPr>
                <w:rFonts w:hAnsi="Times New Roman"/>
              </w:rPr>
            </w:pPr>
          </w:p>
        </w:tc>
        <w:tc>
          <w:tcPr>
            <w:tcW w:w="7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1A8865E" w14:textId="77777777" w:rsidR="002F7319" w:rsidRDefault="002F7319">
            <w:pPr>
              <w:spacing w:line="260" w:lineRule="atLeast"/>
              <w:jc w:val="center"/>
              <w:rPr>
                <w:rFonts w:hAnsi="Times New Roman"/>
              </w:rPr>
            </w:pPr>
          </w:p>
        </w:tc>
      </w:tr>
      <w:tr w:rsidR="002F7319" w14:paraId="2F3905B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6"/>
        </w:trPr>
        <w:tc>
          <w:tcPr>
            <w:tcW w:w="40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14:paraId="1AD389B0" w14:textId="77777777" w:rsidR="002F7319" w:rsidRDefault="002F7319">
            <w:pPr>
              <w:rPr>
                <w:rFonts w:hAnsi="Times New Roman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5DF88" w14:textId="77777777" w:rsidR="002F7319" w:rsidRDefault="002F7319">
            <w:pPr>
              <w:spacing w:line="260" w:lineRule="atLeast"/>
              <w:jc w:val="center"/>
              <w:rPr>
                <w:rFonts w:hAnsi="Times New Roman"/>
              </w:rPr>
            </w:pPr>
          </w:p>
        </w:tc>
        <w:tc>
          <w:tcPr>
            <w:tcW w:w="7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96D3FE5" w14:textId="77777777" w:rsidR="002F7319" w:rsidRDefault="002F7319">
            <w:pPr>
              <w:spacing w:line="260" w:lineRule="atLeast"/>
              <w:jc w:val="center"/>
              <w:rPr>
                <w:rFonts w:hAnsi="Times New Roman"/>
              </w:rPr>
            </w:pPr>
          </w:p>
        </w:tc>
      </w:tr>
      <w:tr w:rsidR="002F7319" w14:paraId="47D0994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6"/>
        </w:trPr>
        <w:tc>
          <w:tcPr>
            <w:tcW w:w="40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14:paraId="399D08EF" w14:textId="77777777" w:rsidR="002F7319" w:rsidRDefault="002F7319">
            <w:pPr>
              <w:rPr>
                <w:rFonts w:hAnsi="Times New Roman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C8F4A" w14:textId="77777777" w:rsidR="002F7319" w:rsidRDefault="002F7319">
            <w:pPr>
              <w:spacing w:line="260" w:lineRule="atLeast"/>
              <w:jc w:val="center"/>
              <w:rPr>
                <w:rFonts w:hAnsi="Times New Roman"/>
              </w:rPr>
            </w:pPr>
          </w:p>
        </w:tc>
        <w:tc>
          <w:tcPr>
            <w:tcW w:w="7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7C1FB40" w14:textId="77777777" w:rsidR="002F7319" w:rsidRDefault="002F7319">
            <w:pPr>
              <w:spacing w:line="260" w:lineRule="atLeast"/>
              <w:jc w:val="center"/>
              <w:rPr>
                <w:rFonts w:hAnsi="Times New Roman"/>
              </w:rPr>
            </w:pPr>
          </w:p>
        </w:tc>
      </w:tr>
      <w:tr w:rsidR="002F7319" w14:paraId="0D43B3F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6"/>
        </w:trPr>
        <w:tc>
          <w:tcPr>
            <w:tcW w:w="40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894CFCC" w14:textId="77777777" w:rsidR="002F7319" w:rsidRDefault="002F7319">
            <w:pPr>
              <w:rPr>
                <w:rFonts w:hAnsi="Times New Roman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495E1" w14:textId="77777777" w:rsidR="002F7319" w:rsidRDefault="002F7319">
            <w:pPr>
              <w:spacing w:line="260" w:lineRule="atLeast"/>
              <w:jc w:val="center"/>
              <w:rPr>
                <w:rFonts w:hAnsi="Times New Roman"/>
              </w:rPr>
            </w:pPr>
          </w:p>
        </w:tc>
        <w:tc>
          <w:tcPr>
            <w:tcW w:w="7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526D19A" w14:textId="77777777" w:rsidR="002F7319" w:rsidRDefault="002F7319">
            <w:pPr>
              <w:spacing w:line="260" w:lineRule="atLeast"/>
              <w:jc w:val="center"/>
              <w:rPr>
                <w:rFonts w:hAnsi="Times New Roman"/>
              </w:rPr>
            </w:pPr>
          </w:p>
        </w:tc>
      </w:tr>
      <w:tr w:rsidR="002F7319" w14:paraId="26D2257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34"/>
        </w:trPr>
        <w:tc>
          <w:tcPr>
            <w:tcW w:w="40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795C25AE" w14:textId="77777777" w:rsidR="002F7319" w:rsidRDefault="002F7319">
            <w:pPr>
              <w:spacing w:line="260" w:lineRule="atLeast"/>
              <w:jc w:val="center"/>
            </w:pPr>
          </w:p>
          <w:p w14:paraId="5F1E7653" w14:textId="77777777" w:rsidR="002F7319" w:rsidRDefault="002F7319">
            <w:pPr>
              <w:spacing w:line="26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9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2EAE4092" w14:textId="77777777" w:rsidR="002F7319" w:rsidRDefault="002F7319">
            <w:pPr>
              <w:spacing w:line="260" w:lineRule="atLeast"/>
            </w:pPr>
          </w:p>
          <w:p w14:paraId="6DEFE286" w14:textId="77777777" w:rsidR="002F7319" w:rsidRDefault="002F7319">
            <w:pPr>
              <w:spacing w:line="260" w:lineRule="atLeast"/>
              <w:rPr>
                <w:rFonts w:hAnsi="Times New Roman"/>
              </w:rPr>
            </w:pPr>
            <w:r>
              <w:rPr>
                <w:rFonts w:hint="eastAsia"/>
                <w:sz w:val="22"/>
                <w:szCs w:val="22"/>
              </w:rPr>
              <w:t>参考事項</w:t>
            </w:r>
          </w:p>
        </w:tc>
      </w:tr>
    </w:tbl>
    <w:p w14:paraId="66F33624" w14:textId="77777777" w:rsidR="002F7319" w:rsidRDefault="002F7319">
      <w:pPr>
        <w:spacing w:line="240" w:lineRule="exact"/>
        <w:ind w:left="660" w:hanging="660"/>
        <w:rPr>
          <w:rFonts w:ascii="ＭＳ 明朝" w:hAnsi="ＭＳ 明朝" w:hint="eastAsia"/>
          <w:sz w:val="20"/>
        </w:rPr>
      </w:pPr>
    </w:p>
    <w:p w14:paraId="1B70F7F8" w14:textId="77777777" w:rsidR="002F7319" w:rsidRDefault="002F7319">
      <w:pPr>
        <w:pStyle w:val="a5"/>
        <w:spacing w:line="300" w:lineRule="exact"/>
        <w:ind w:left="1050" w:hangingChars="400" w:hanging="840"/>
        <w:rPr>
          <w:rFonts w:ascii="ＭＳ 明朝" w:hAnsi="ＭＳ 明朝" w:hint="eastAsia"/>
          <w:sz w:val="21"/>
        </w:rPr>
      </w:pPr>
      <w:r>
        <w:rPr>
          <w:rFonts w:ascii="ＭＳ 明朝" w:hAnsi="ＭＳ 明朝" w:hint="eastAsia"/>
          <w:sz w:val="21"/>
        </w:rPr>
        <w:t xml:space="preserve">　</w:t>
      </w:r>
      <w:r>
        <w:rPr>
          <w:rFonts w:hint="eastAsia"/>
        </w:rPr>
        <w:t>備考</w:t>
      </w:r>
      <w:r>
        <w:rPr>
          <w:rFonts w:ascii="ＭＳ 明朝" w:hAnsi="ＭＳ 明朝" w:hint="eastAsia"/>
          <w:sz w:val="21"/>
        </w:rPr>
        <w:t xml:space="preserve">　</w:t>
      </w:r>
      <w:r w:rsidR="009F4D4F">
        <w:rPr>
          <w:rFonts w:ascii="ＭＳ 明朝" w:hAnsi="ＭＳ 明朝" w:hint="eastAsia"/>
          <w:sz w:val="21"/>
        </w:rPr>
        <w:t>汚濁負荷量の測定手法の</w:t>
      </w:r>
      <w:r>
        <w:rPr>
          <w:rFonts w:ascii="ＭＳ 明朝" w:hAnsi="ＭＳ 明朝" w:hint="eastAsia"/>
          <w:spacing w:val="-6"/>
          <w:sz w:val="21"/>
        </w:rPr>
        <w:t>記載にあたっては、指定項目ごとに作成すること。</w:t>
      </w:r>
    </w:p>
    <w:p w14:paraId="57E5A65B" w14:textId="77777777" w:rsidR="002F7319" w:rsidRDefault="002F7319">
      <w:pPr>
        <w:pStyle w:val="a5"/>
        <w:spacing w:line="300" w:lineRule="exact"/>
        <w:ind w:left="1050" w:hangingChars="400" w:hanging="840"/>
        <w:rPr>
          <w:rFonts w:hint="eastAsia"/>
          <w:spacing w:val="-8"/>
          <w:sz w:val="21"/>
        </w:rPr>
      </w:pPr>
      <w:r>
        <w:rPr>
          <w:rFonts w:hint="eastAsia"/>
          <w:sz w:val="21"/>
        </w:rPr>
        <w:t xml:space="preserve">　</w:t>
      </w:r>
      <w:r>
        <w:rPr>
          <w:rFonts w:ascii="ＭＳ 明朝" w:hAnsi="ＭＳ 明朝" w:hint="eastAsia"/>
          <w:sz w:val="21"/>
        </w:rPr>
        <w:t xml:space="preserve">　　</w:t>
      </w:r>
    </w:p>
    <w:p w14:paraId="202BD2EB" w14:textId="77777777" w:rsidR="002F7319" w:rsidRDefault="002F7319">
      <w:pPr>
        <w:spacing w:line="300" w:lineRule="exact"/>
        <w:ind w:left="100" w:right="100"/>
        <w:rPr>
          <w:rFonts w:hAnsi="Times New Roman"/>
        </w:rPr>
        <w:sectPr w:rsidR="002F7319">
          <w:type w:val="continuous"/>
          <w:pgSz w:w="11906" w:h="16838"/>
          <w:pgMar w:top="1418" w:right="1128" w:bottom="1134" w:left="1247" w:header="720" w:footer="720" w:gutter="0"/>
          <w:cols w:space="720"/>
          <w:noEndnote/>
          <w:docGrid w:linePitch="286"/>
        </w:sectPr>
      </w:pPr>
    </w:p>
    <w:p w14:paraId="4C473D63" w14:textId="77777777" w:rsidR="002F7319" w:rsidRDefault="002F7319">
      <w:pPr>
        <w:spacing w:line="340" w:lineRule="exact"/>
        <w:rPr>
          <w:rFonts w:hAnsi="Times New Roman" w:hint="eastAsia"/>
          <w:sz w:val="32"/>
        </w:rPr>
      </w:pPr>
      <w:r>
        <w:rPr>
          <w:rFonts w:eastAsia="ＭＳ ゴシック" w:hAnsi="Times New Roman" w:hint="eastAsia"/>
          <w:sz w:val="24"/>
        </w:rPr>
        <w:lastRenderedPageBreak/>
        <w:t>別添　－</w:t>
      </w:r>
    </w:p>
    <w:p w14:paraId="640AEBC2" w14:textId="77777777" w:rsidR="002F7319" w:rsidRDefault="002F7319">
      <w:pPr>
        <w:jc w:val="center"/>
        <w:rPr>
          <w:rFonts w:hAnsi="Times New Roman"/>
        </w:rPr>
      </w:pPr>
      <w:r>
        <w:rPr>
          <w:rFonts w:hint="eastAsia"/>
          <w:b/>
          <w:bCs/>
          <w:spacing w:val="12"/>
          <w:sz w:val="26"/>
          <w:szCs w:val="26"/>
        </w:rPr>
        <w:t>その他の汚濁負荷量の測定の必要な事</w:t>
      </w:r>
      <w:r>
        <w:rPr>
          <w:rFonts w:hint="eastAsia"/>
          <w:b/>
          <w:bCs/>
          <w:sz w:val="26"/>
          <w:szCs w:val="26"/>
        </w:rPr>
        <w:t>項</w:t>
      </w:r>
    </w:p>
    <w:tbl>
      <w:tblPr>
        <w:tblW w:w="0" w:type="auto"/>
        <w:tblInd w:w="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"/>
        <w:gridCol w:w="2122"/>
        <w:gridCol w:w="1112"/>
        <w:gridCol w:w="1313"/>
        <w:gridCol w:w="708"/>
        <w:gridCol w:w="1313"/>
        <w:gridCol w:w="1516"/>
        <w:gridCol w:w="2223"/>
        <w:gridCol w:w="438"/>
        <w:gridCol w:w="269"/>
        <w:gridCol w:w="1252"/>
        <w:gridCol w:w="2164"/>
      </w:tblGrid>
      <w:tr w:rsidR="002F7319" w14:paraId="5FF9AAEC" w14:textId="77777777">
        <w:tblPrEx>
          <w:tblCellMar>
            <w:top w:w="0" w:type="dxa"/>
            <w:bottom w:w="0" w:type="dxa"/>
          </w:tblCellMar>
        </w:tblPrEx>
        <w:trPr>
          <w:gridBefore w:val="9"/>
          <w:wBefore w:w="11149" w:type="dxa"/>
          <w:trHeight w:val="420"/>
        </w:trPr>
        <w:tc>
          <w:tcPr>
            <w:tcW w:w="1521" w:type="dxa"/>
            <w:gridSpan w:val="2"/>
            <w:tcBorders>
              <w:right w:val="single" w:sz="4" w:space="0" w:color="auto"/>
            </w:tcBorders>
            <w:vAlign w:val="center"/>
          </w:tcPr>
          <w:p w14:paraId="120367CB" w14:textId="77777777" w:rsidR="002F7319" w:rsidRDefault="002F7319">
            <w:pPr>
              <w:spacing w:line="3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指定項目の別</w:t>
            </w:r>
          </w:p>
        </w:tc>
        <w:tc>
          <w:tcPr>
            <w:tcW w:w="2164" w:type="dxa"/>
            <w:tcBorders>
              <w:left w:val="single" w:sz="4" w:space="0" w:color="auto"/>
            </w:tcBorders>
            <w:vAlign w:val="center"/>
          </w:tcPr>
          <w:p w14:paraId="27B182F5" w14:textId="77777777" w:rsidR="002F7319" w:rsidRDefault="002F7319">
            <w:pPr>
              <w:spacing w:line="3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ＣＯＤ</w:t>
            </w:r>
          </w:p>
        </w:tc>
      </w:tr>
      <w:tr w:rsidR="002F7319" w14:paraId="7B396DD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510"/>
        </w:trPr>
        <w:tc>
          <w:tcPr>
            <w:tcW w:w="3638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14:paraId="081F093D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  <w:szCs w:val="21"/>
              </w:rPr>
              <w:t>特定排出水の区分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9B2130C" w14:textId="77777777" w:rsidR="002F7319" w:rsidRDefault="002F7319">
            <w:pPr>
              <w:rPr>
                <w:rFonts w:hAnsi="Times New Roman"/>
              </w:rPr>
            </w:pPr>
          </w:p>
        </w:tc>
        <w:tc>
          <w:tcPr>
            <w:tcW w:w="9883" w:type="dxa"/>
            <w:gridSpan w:val="8"/>
            <w:tcBorders>
              <w:top w:val="single" w:sz="12" w:space="0" w:color="auto"/>
              <w:left w:val="single" w:sz="4" w:space="0" w:color="000000"/>
              <w:bottom w:val="double" w:sz="4" w:space="0" w:color="000000"/>
              <w:right w:val="single" w:sz="12" w:space="0" w:color="auto"/>
            </w:tcBorders>
            <w:vAlign w:val="center"/>
          </w:tcPr>
          <w:p w14:paraId="2F917B71" w14:textId="77777777" w:rsidR="002F7319" w:rsidRDefault="002F7319">
            <w:pPr>
              <w:rPr>
                <w:rFonts w:hAnsi="Times New Roman"/>
              </w:rPr>
            </w:pPr>
            <w:r>
              <w:rPr>
                <w:rFonts w:hint="eastAsia"/>
                <w:szCs w:val="21"/>
              </w:rPr>
              <w:t xml:space="preserve">　・特定排出水　　　・特定排出水以外の排出水　　　・排　出　水</w:t>
            </w:r>
          </w:p>
        </w:tc>
      </w:tr>
      <w:tr w:rsidR="002F7319" w14:paraId="4BB8454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260"/>
        </w:trPr>
        <w:tc>
          <w:tcPr>
            <w:tcW w:w="404" w:type="dxa"/>
            <w:vMerge w:val="restart"/>
            <w:tcBorders>
              <w:top w:val="double" w:sz="4" w:space="0" w:color="000000"/>
              <w:left w:val="single" w:sz="12" w:space="0" w:color="auto"/>
              <w:bottom w:val="nil"/>
              <w:right w:val="single" w:sz="4" w:space="0" w:color="000000"/>
            </w:tcBorders>
            <w:textDirection w:val="tbRlV"/>
            <w:vAlign w:val="center"/>
          </w:tcPr>
          <w:p w14:paraId="653808D4" w14:textId="77777777" w:rsidR="002F7319" w:rsidRDefault="002F7319">
            <w:pPr>
              <w:ind w:left="113" w:right="113"/>
              <w:jc w:val="center"/>
              <w:rPr>
                <w:rFonts w:hAnsi="Times New Roman"/>
                <w:spacing w:val="20"/>
              </w:rPr>
            </w:pPr>
            <w:r>
              <w:rPr>
                <w:rFonts w:hint="eastAsia"/>
                <w:spacing w:val="20"/>
                <w:szCs w:val="21"/>
              </w:rPr>
              <w:t>汚染状態の計測方法</w:t>
            </w:r>
          </w:p>
        </w:tc>
        <w:tc>
          <w:tcPr>
            <w:tcW w:w="323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1B7958B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  <w:szCs w:val="21"/>
              </w:rPr>
              <w:t>水質自動計測器等の種類</w:t>
            </w:r>
            <w:r>
              <w:rPr>
                <w:rFonts w:hint="eastAsia"/>
              </w:rPr>
              <w:t>（注２）</w:t>
            </w:r>
          </w:p>
        </w:tc>
        <w:tc>
          <w:tcPr>
            <w:tcW w:w="3334" w:type="dxa"/>
            <w:gridSpan w:val="3"/>
            <w:tcBorders>
              <w:top w:val="doub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0B7E1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  <w:szCs w:val="21"/>
              </w:rPr>
              <w:t>選定の根拠</w:t>
            </w:r>
          </w:p>
        </w:tc>
        <w:tc>
          <w:tcPr>
            <w:tcW w:w="151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B3065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  <w:szCs w:val="21"/>
              </w:rPr>
              <w:t>計測回数</w:t>
            </w:r>
          </w:p>
        </w:tc>
        <w:tc>
          <w:tcPr>
            <w:tcW w:w="22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10C5DB2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知事の定める適用要件</w:t>
            </w:r>
          </w:p>
        </w:tc>
        <w:tc>
          <w:tcPr>
            <w:tcW w:w="4123" w:type="dxa"/>
            <w:gridSpan w:val="4"/>
            <w:tcBorders>
              <w:top w:val="double" w:sz="4" w:space="0" w:color="000000"/>
              <w:left w:val="dashed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27348AF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  <w:szCs w:val="21"/>
              </w:rPr>
              <w:t>困難であるとする根拠</w:t>
            </w:r>
          </w:p>
        </w:tc>
      </w:tr>
      <w:tr w:rsidR="002F7319" w14:paraId="55CE5BD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907"/>
        </w:trPr>
        <w:tc>
          <w:tcPr>
            <w:tcW w:w="40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747922E" w14:textId="77777777" w:rsidR="002F7319" w:rsidRDefault="002F7319">
            <w:pPr>
              <w:rPr>
                <w:rFonts w:hAnsi="Times New Roman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FBFEE8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EF97A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592E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680F8F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CDAED4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</w:tr>
      <w:tr w:rsidR="002F7319" w14:paraId="5173644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260"/>
        </w:trPr>
        <w:tc>
          <w:tcPr>
            <w:tcW w:w="40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8A64223" w14:textId="77777777" w:rsidR="002F7319" w:rsidRDefault="002F7319">
            <w:pPr>
              <w:rPr>
                <w:rFonts w:hAnsi="Times New Roman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441C4B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  <w:szCs w:val="21"/>
              </w:rPr>
              <w:t>工事着手予定年月日</w:t>
            </w:r>
          </w:p>
          <w:p w14:paraId="48FE5272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  <w:position w:val="4"/>
                <w:szCs w:val="21"/>
              </w:rPr>
              <w:t>計測開始予定年月日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FADBA27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  <w:szCs w:val="21"/>
              </w:rPr>
              <w:t>換算式</w:t>
            </w:r>
            <w:r>
              <w:rPr>
                <w:rFonts w:hint="eastAsia"/>
              </w:rPr>
              <w:t>（注３）</w:t>
            </w:r>
          </w:p>
        </w:tc>
        <w:tc>
          <w:tcPr>
            <w:tcW w:w="5759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B42BC" w14:textId="77777777" w:rsidR="002F7319" w:rsidRDefault="002F731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Times New Roman"/>
                <w:szCs w:val="21"/>
              </w:rPr>
            </w:pPr>
            <w:r>
              <w:rPr>
                <w:rFonts w:hint="eastAsia"/>
                <w:szCs w:val="21"/>
              </w:rPr>
              <w:t>換算式の根拠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ECBF498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2F7319" w14:paraId="54B4A49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260"/>
        </w:trPr>
        <w:tc>
          <w:tcPr>
            <w:tcW w:w="40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2DBCC31" w14:textId="77777777" w:rsidR="002F7319" w:rsidRDefault="002F7319">
            <w:pPr>
              <w:rPr>
                <w:rFonts w:hAnsi="Times New Roman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5550F" w14:textId="77777777" w:rsidR="002F7319" w:rsidRDefault="002F7319">
            <w:pPr>
              <w:rPr>
                <w:rFonts w:hAnsi="Times New Roman"/>
              </w:rPr>
            </w:pPr>
          </w:p>
        </w:tc>
        <w:tc>
          <w:tcPr>
            <w:tcW w:w="31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7A0CF172" w14:textId="77777777" w:rsidR="002F7319" w:rsidRDefault="002F7319">
            <w:pPr>
              <w:rPr>
                <w:rFonts w:hAnsi="Times New Roman"/>
              </w:rPr>
            </w:pPr>
          </w:p>
        </w:tc>
        <w:tc>
          <w:tcPr>
            <w:tcW w:w="5759" w:type="dxa"/>
            <w:gridSpan w:val="5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5D9789D0" w14:textId="77777777" w:rsidR="002F7319" w:rsidRDefault="002F7319">
            <w:pPr>
              <w:spacing w:line="220" w:lineRule="exact"/>
              <w:rPr>
                <w:rFonts w:hAnsi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　　　　　　　　　　　ＣＶ</w:t>
            </w:r>
            <w:r>
              <w:t>x</w:t>
            </w:r>
            <w:r>
              <w:rPr>
                <w:rFonts w:hint="eastAsia"/>
              </w:rPr>
              <w:t>＝</w:t>
            </w:r>
          </w:p>
          <w:p w14:paraId="198EE3E1" w14:textId="77777777" w:rsidR="002F7319" w:rsidRDefault="002F7319">
            <w:pPr>
              <w:spacing w:line="22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ｎ＝</w:t>
            </w:r>
            <w:r>
              <w:t xml:space="preserve">           </w:t>
            </w:r>
            <w:r>
              <w:rPr>
                <w:rFonts w:hint="eastAsia"/>
              </w:rPr>
              <w:t>変動係数</w:t>
            </w:r>
          </w:p>
          <w:p w14:paraId="19C8F71F" w14:textId="77777777" w:rsidR="002F7319" w:rsidRDefault="002F7319">
            <w:pPr>
              <w:spacing w:line="220" w:lineRule="exact"/>
              <w:rPr>
                <w:rFonts w:hAnsi="Times New Roman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 xml:space="preserve">　ＣＶ</w:t>
            </w:r>
            <w:r>
              <w:t>y</w:t>
            </w:r>
            <w:r>
              <w:rPr>
                <w:rFonts w:hint="eastAsia"/>
              </w:rPr>
              <w:t>＝</w:t>
            </w:r>
          </w:p>
          <w:p w14:paraId="4DBD2592" w14:textId="77777777" w:rsidR="002F7319" w:rsidRDefault="002F7319">
            <w:pPr>
              <w:spacing w:line="22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期　間</w:t>
            </w:r>
          </w:p>
          <w:p w14:paraId="6C572C8D" w14:textId="77777777" w:rsidR="002F7319" w:rsidRDefault="002F7319">
            <w:pPr>
              <w:spacing w:line="220" w:lineRule="exact"/>
              <w:rPr>
                <w:rFonts w:hAnsi="Times New Roman"/>
              </w:rPr>
            </w:pPr>
            <w:r>
              <w:t xml:space="preserve">                                    </w:t>
            </w:r>
            <w:r>
              <w:rPr>
                <w:rFonts w:hAnsi="Times New Roman" w:hint="eastAsia"/>
              </w:rPr>
              <w:t>σｘ</w:t>
            </w:r>
            <w:r>
              <w:t xml:space="preserve"> </w:t>
            </w:r>
            <w:r>
              <w:rPr>
                <w:rFonts w:hAnsi="Times New Roman" w:hint="eastAsia"/>
              </w:rPr>
              <w:t>＝</w:t>
            </w:r>
          </w:p>
          <w:p w14:paraId="6755073E" w14:textId="77777777" w:rsidR="002F7319" w:rsidRDefault="002F7319">
            <w:pPr>
              <w:spacing w:line="22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相関係数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ｒ＝</w:t>
            </w:r>
            <w:r>
              <w:t xml:space="preserve">           </w:t>
            </w:r>
            <w:r>
              <w:rPr>
                <w:rFonts w:hint="eastAsia"/>
              </w:rPr>
              <w:t>標準偏差</w:t>
            </w:r>
          </w:p>
          <w:p w14:paraId="4403D6A0" w14:textId="77777777" w:rsidR="002F7319" w:rsidRDefault="002F7319">
            <w:pPr>
              <w:spacing w:line="220" w:lineRule="exact"/>
              <w:rPr>
                <w:rFonts w:hAnsi="Times New Roman"/>
              </w:rPr>
            </w:pPr>
            <w:r>
              <w:t xml:space="preserve">                                    </w:t>
            </w:r>
            <w:r>
              <w:rPr>
                <w:rFonts w:hAnsi="Times New Roman" w:hint="eastAsia"/>
              </w:rPr>
              <w:t>σｙ</w:t>
            </w:r>
            <w:r>
              <w:t xml:space="preserve"> </w:t>
            </w:r>
            <w:r>
              <w:rPr>
                <w:rFonts w:hAnsi="Times New Roman" w:hint="eastAsia"/>
              </w:rPr>
              <w:t>＝</w:t>
            </w:r>
          </w:p>
        </w:tc>
        <w:tc>
          <w:tcPr>
            <w:tcW w:w="3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24D90B0" w14:textId="77777777" w:rsidR="002F7319" w:rsidRDefault="002F7319">
            <w:pPr>
              <w:rPr>
                <w:rFonts w:hAnsi="Times New Roman"/>
              </w:rPr>
            </w:pPr>
          </w:p>
        </w:tc>
      </w:tr>
      <w:tr w:rsidR="002F7319" w14:paraId="18EDAE3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1560"/>
        </w:trPr>
        <w:tc>
          <w:tcPr>
            <w:tcW w:w="404" w:type="dxa"/>
            <w:vMerge/>
            <w:tcBorders>
              <w:top w:val="nil"/>
              <w:left w:val="single" w:sz="12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14:paraId="311B7AAB" w14:textId="77777777" w:rsidR="002F7319" w:rsidRDefault="002F7319">
            <w:pPr>
              <w:rPr>
                <w:rFonts w:hAnsi="Times New Roman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63DB9FB" w14:textId="77777777" w:rsidR="002F7319" w:rsidRDefault="002F7319">
            <w:pPr>
              <w:rPr>
                <w:rFonts w:hAnsi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Cs w:val="21"/>
              </w:rPr>
              <w:t>年　　月　　日</w:t>
            </w:r>
          </w:p>
          <w:p w14:paraId="09148D15" w14:textId="77777777" w:rsidR="002F7319" w:rsidRDefault="002F7319">
            <w:pPr>
              <w:rPr>
                <w:rFonts w:hAnsi="Times New Roman"/>
              </w:rPr>
            </w:pPr>
          </w:p>
          <w:p w14:paraId="74750943" w14:textId="77777777" w:rsidR="002F7319" w:rsidRDefault="002F7319">
            <w:pPr>
              <w:rPr>
                <w:rFonts w:hAnsi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3133" w:type="dxa"/>
            <w:gridSpan w:val="3"/>
            <w:vMerge/>
            <w:tcBorders>
              <w:top w:val="nil"/>
              <w:left w:val="single" w:sz="4" w:space="0" w:color="000000"/>
              <w:bottom w:val="double" w:sz="4" w:space="0" w:color="000000"/>
              <w:right w:val="dashed" w:sz="4" w:space="0" w:color="000000"/>
            </w:tcBorders>
            <w:vAlign w:val="center"/>
          </w:tcPr>
          <w:p w14:paraId="48F136BE" w14:textId="77777777" w:rsidR="002F7319" w:rsidRDefault="002F7319">
            <w:pPr>
              <w:rPr>
                <w:rFonts w:hAnsi="Times New Roman"/>
              </w:rPr>
            </w:pPr>
          </w:p>
        </w:tc>
        <w:tc>
          <w:tcPr>
            <w:tcW w:w="5759" w:type="dxa"/>
            <w:gridSpan w:val="5"/>
            <w:vMerge/>
            <w:tcBorders>
              <w:top w:val="nil"/>
              <w:left w:val="dashed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8CDE3F9" w14:textId="77777777" w:rsidR="002F7319" w:rsidRDefault="002F7319">
            <w:pPr>
              <w:rPr>
                <w:rFonts w:hAnsi="Times New Roman"/>
              </w:rPr>
            </w:pPr>
          </w:p>
        </w:tc>
        <w:tc>
          <w:tcPr>
            <w:tcW w:w="3416" w:type="dxa"/>
            <w:gridSpan w:val="2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12" w:space="0" w:color="auto"/>
            </w:tcBorders>
            <w:vAlign w:val="center"/>
          </w:tcPr>
          <w:p w14:paraId="3DAFB634" w14:textId="77777777" w:rsidR="002F7319" w:rsidRDefault="002F7319">
            <w:pPr>
              <w:rPr>
                <w:rFonts w:hAnsi="Times New Roman"/>
              </w:rPr>
            </w:pPr>
          </w:p>
        </w:tc>
      </w:tr>
      <w:tr w:rsidR="002F7319" w14:paraId="44E29E2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260"/>
        </w:trPr>
        <w:tc>
          <w:tcPr>
            <w:tcW w:w="404" w:type="dxa"/>
            <w:vMerge w:val="restart"/>
            <w:tcBorders>
              <w:top w:val="double" w:sz="4" w:space="0" w:color="000000"/>
              <w:left w:val="single" w:sz="12" w:space="0" w:color="auto"/>
              <w:bottom w:val="nil"/>
              <w:right w:val="single" w:sz="4" w:space="0" w:color="000000"/>
            </w:tcBorders>
            <w:textDirection w:val="tbRlV"/>
            <w:vAlign w:val="center"/>
          </w:tcPr>
          <w:p w14:paraId="7140B50A" w14:textId="77777777" w:rsidR="002F7319" w:rsidRDefault="002F7319">
            <w:pPr>
              <w:ind w:left="113" w:right="113"/>
              <w:jc w:val="center"/>
              <w:rPr>
                <w:rFonts w:hAnsi="Times New Roman"/>
                <w:spacing w:val="40"/>
              </w:rPr>
            </w:pPr>
            <w:r>
              <w:rPr>
                <w:rFonts w:hint="eastAsia"/>
                <w:spacing w:val="40"/>
                <w:szCs w:val="21"/>
              </w:rPr>
              <w:t>量の計測方法</w:t>
            </w:r>
          </w:p>
        </w:tc>
        <w:tc>
          <w:tcPr>
            <w:tcW w:w="323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A6E2AA8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  <w:szCs w:val="21"/>
              </w:rPr>
              <w:t>流量計等の種類</w:t>
            </w:r>
            <w:r>
              <w:rPr>
                <w:rFonts w:hint="eastAsia"/>
              </w:rPr>
              <w:t>（注２）</w:t>
            </w:r>
          </w:p>
        </w:tc>
        <w:tc>
          <w:tcPr>
            <w:tcW w:w="3334" w:type="dxa"/>
            <w:gridSpan w:val="3"/>
            <w:tcBorders>
              <w:top w:val="doub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749C5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  <w:szCs w:val="21"/>
              </w:rPr>
              <w:t>選定の根拠</w:t>
            </w:r>
          </w:p>
        </w:tc>
        <w:tc>
          <w:tcPr>
            <w:tcW w:w="151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E322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  <w:szCs w:val="21"/>
              </w:rPr>
              <w:t>計測回数</w:t>
            </w:r>
          </w:p>
        </w:tc>
        <w:tc>
          <w:tcPr>
            <w:tcW w:w="22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3675DA7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知事の定める適用要件</w:t>
            </w:r>
          </w:p>
        </w:tc>
        <w:tc>
          <w:tcPr>
            <w:tcW w:w="4123" w:type="dxa"/>
            <w:gridSpan w:val="4"/>
            <w:tcBorders>
              <w:top w:val="double" w:sz="4" w:space="0" w:color="000000"/>
              <w:left w:val="dashed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F80A264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  <w:szCs w:val="21"/>
              </w:rPr>
              <w:t>困難であるとする根拠</w:t>
            </w:r>
          </w:p>
        </w:tc>
      </w:tr>
      <w:tr w:rsidR="002F7319" w14:paraId="0EB9882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907"/>
        </w:trPr>
        <w:tc>
          <w:tcPr>
            <w:tcW w:w="40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4DB5255" w14:textId="77777777" w:rsidR="002F7319" w:rsidRDefault="002F7319">
            <w:pPr>
              <w:rPr>
                <w:rFonts w:hAnsi="Times New Roman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CF257E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213C6" w14:textId="77777777" w:rsidR="002F7319" w:rsidRDefault="002F731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Times New Roman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D863E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4F3E74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BFC0786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</w:tr>
      <w:tr w:rsidR="002F7319" w14:paraId="0B83175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260"/>
        </w:trPr>
        <w:tc>
          <w:tcPr>
            <w:tcW w:w="40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EA83BEB" w14:textId="77777777" w:rsidR="002F7319" w:rsidRDefault="002F7319">
            <w:pPr>
              <w:rPr>
                <w:rFonts w:hAnsi="Times New Roman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0F8FB9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  <w:szCs w:val="21"/>
              </w:rPr>
              <w:t>工事着手予定年月日</w:t>
            </w:r>
          </w:p>
          <w:p w14:paraId="4B096EAB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  <w:position w:val="4"/>
                <w:szCs w:val="21"/>
              </w:rPr>
              <w:t>計測開始予定年月日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3E77462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position w:val="4"/>
                <w:sz w:val="14"/>
                <w:szCs w:val="14"/>
              </w:rPr>
              <w:t>※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換算式</w:t>
            </w:r>
            <w:r>
              <w:rPr>
                <w:rFonts w:hint="eastAsia"/>
              </w:rPr>
              <w:t>（注３）</w:t>
            </w:r>
          </w:p>
        </w:tc>
        <w:tc>
          <w:tcPr>
            <w:tcW w:w="5759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89A69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position w:val="2"/>
                <w:sz w:val="14"/>
                <w:szCs w:val="14"/>
              </w:rPr>
              <w:t>※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換算式の根拠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4F87A92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2F7319" w14:paraId="12542FD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260"/>
        </w:trPr>
        <w:tc>
          <w:tcPr>
            <w:tcW w:w="40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F24534E" w14:textId="77777777" w:rsidR="002F7319" w:rsidRDefault="002F7319">
            <w:pPr>
              <w:rPr>
                <w:rFonts w:hAnsi="Times New Roman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CAF39" w14:textId="77777777" w:rsidR="002F7319" w:rsidRDefault="002F7319">
            <w:pPr>
              <w:rPr>
                <w:rFonts w:hAnsi="Times New Roman"/>
              </w:rPr>
            </w:pPr>
          </w:p>
        </w:tc>
        <w:tc>
          <w:tcPr>
            <w:tcW w:w="31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68FB2061" w14:textId="77777777" w:rsidR="002F7319" w:rsidRDefault="002F7319">
            <w:pPr>
              <w:rPr>
                <w:rFonts w:hAnsi="Times New Roman"/>
              </w:rPr>
            </w:pPr>
          </w:p>
        </w:tc>
        <w:tc>
          <w:tcPr>
            <w:tcW w:w="5759" w:type="dxa"/>
            <w:gridSpan w:val="5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0516210D" w14:textId="77777777" w:rsidR="002F7319" w:rsidRDefault="002F7319">
            <w:pPr>
              <w:rPr>
                <w:rFonts w:hAnsi="Times New Roman"/>
              </w:rPr>
            </w:pPr>
          </w:p>
        </w:tc>
        <w:tc>
          <w:tcPr>
            <w:tcW w:w="3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CFEB435" w14:textId="77777777" w:rsidR="002F7319" w:rsidRDefault="002F7319">
            <w:pPr>
              <w:rPr>
                <w:rFonts w:hAnsi="Times New Roman"/>
              </w:rPr>
            </w:pPr>
          </w:p>
        </w:tc>
      </w:tr>
      <w:tr w:rsidR="002F7319" w14:paraId="27FD339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780"/>
        </w:trPr>
        <w:tc>
          <w:tcPr>
            <w:tcW w:w="40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C3C19" w14:textId="77777777" w:rsidR="002F7319" w:rsidRDefault="002F7319">
            <w:pPr>
              <w:rPr>
                <w:rFonts w:hAnsi="Times New Roman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A5A61A0" w14:textId="77777777" w:rsidR="002F7319" w:rsidRDefault="002F7319">
            <w:pPr>
              <w:rPr>
                <w:rFonts w:hAnsi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position w:val="10"/>
                <w:szCs w:val="21"/>
              </w:rPr>
              <w:t>年　　月　　日</w:t>
            </w:r>
          </w:p>
          <w:p w14:paraId="0860091A" w14:textId="77777777" w:rsidR="002F7319" w:rsidRDefault="002F7319">
            <w:pPr>
              <w:rPr>
                <w:rFonts w:hAnsi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position w:val="10"/>
                <w:szCs w:val="21"/>
              </w:rPr>
              <w:t>年　　月　　日</w:t>
            </w:r>
          </w:p>
        </w:tc>
        <w:tc>
          <w:tcPr>
            <w:tcW w:w="3133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auto"/>
              <w:right w:val="dashed" w:sz="4" w:space="0" w:color="000000"/>
            </w:tcBorders>
            <w:vAlign w:val="center"/>
          </w:tcPr>
          <w:p w14:paraId="6749D2FB" w14:textId="77777777" w:rsidR="002F7319" w:rsidRDefault="002F7319">
            <w:pPr>
              <w:rPr>
                <w:rFonts w:hAnsi="Times New Roman"/>
              </w:rPr>
            </w:pPr>
          </w:p>
        </w:tc>
        <w:tc>
          <w:tcPr>
            <w:tcW w:w="5759" w:type="dxa"/>
            <w:gridSpan w:val="5"/>
            <w:vMerge/>
            <w:tcBorders>
              <w:top w:val="nil"/>
              <w:left w:val="dashed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62FCB4A" w14:textId="77777777" w:rsidR="002F7319" w:rsidRDefault="002F7319">
            <w:pPr>
              <w:rPr>
                <w:rFonts w:hAnsi="Times New Roman"/>
              </w:rPr>
            </w:pPr>
          </w:p>
        </w:tc>
        <w:tc>
          <w:tcPr>
            <w:tcW w:w="3416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96A322" w14:textId="77777777" w:rsidR="002F7319" w:rsidRDefault="002F7319">
            <w:pPr>
              <w:rPr>
                <w:rFonts w:hAnsi="Times New Roman"/>
              </w:rPr>
            </w:pPr>
          </w:p>
        </w:tc>
      </w:tr>
    </w:tbl>
    <w:p w14:paraId="37B19C7F" w14:textId="77777777" w:rsidR="002F7319" w:rsidRDefault="002F7319">
      <w:pPr>
        <w:tabs>
          <w:tab w:val="left" w:pos="9030"/>
        </w:tabs>
        <w:spacing w:line="240" w:lineRule="exact"/>
        <w:rPr>
          <w:rFonts w:hAnsi="Times New Roman"/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>注　１　特定排出水の区分ごとに記入すること。</w:t>
      </w:r>
      <w:r>
        <w:rPr>
          <w:sz w:val="18"/>
        </w:rPr>
        <w:t xml:space="preserve">                     </w:t>
      </w:r>
      <w:r>
        <w:rPr>
          <w:rFonts w:hint="eastAsia"/>
          <w:sz w:val="18"/>
        </w:rPr>
        <w:t xml:space="preserve">　　　　　</w:t>
      </w: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　　　　　　　　</w:t>
      </w:r>
      <w:r>
        <w:rPr>
          <w:sz w:val="18"/>
        </w:rPr>
        <w:t xml:space="preserve"> </w:t>
      </w:r>
      <w:r>
        <w:rPr>
          <w:rFonts w:hAnsi="Times New Roman" w:hint="eastAsia"/>
          <w:sz w:val="18"/>
        </w:rPr>
        <w:t>※</w:t>
      </w:r>
      <w:r>
        <w:rPr>
          <w:rFonts w:hAnsi="Times New Roman" w:hint="eastAsia"/>
          <w:sz w:val="18"/>
        </w:rPr>
        <w:tab/>
      </w:r>
      <w:r>
        <w:rPr>
          <w:rFonts w:hAnsi="Times New Roman" w:hint="eastAsia"/>
          <w:sz w:val="18"/>
        </w:rPr>
        <w:t>用水の量を計測することにより、特定排出水の量又は特定排出水以外の</w:t>
      </w:r>
    </w:p>
    <w:p w14:paraId="33CD9026" w14:textId="77777777" w:rsidR="002F7319" w:rsidRDefault="002F7319">
      <w:pPr>
        <w:tabs>
          <w:tab w:val="left" w:pos="9030"/>
        </w:tabs>
        <w:spacing w:line="240" w:lineRule="exact"/>
        <w:rPr>
          <w:rFonts w:hAnsi="Times New Roman"/>
          <w:sz w:val="18"/>
        </w:rPr>
      </w:pPr>
      <w:r>
        <w:rPr>
          <w:rFonts w:hint="eastAsia"/>
          <w:sz w:val="18"/>
        </w:rPr>
        <w:t xml:space="preserve">　　　２　形状図、仕様書（又はカタログ）等を添付すること。</w:t>
      </w:r>
      <w:r>
        <w:rPr>
          <w:rFonts w:hint="eastAsia"/>
          <w:sz w:val="18"/>
        </w:rPr>
        <w:tab/>
      </w:r>
      <w:r>
        <w:rPr>
          <w:rFonts w:hAnsi="Times New Roman" w:hint="eastAsia"/>
          <w:sz w:val="18"/>
        </w:rPr>
        <w:t>排出水の</w:t>
      </w:r>
      <w:r>
        <w:rPr>
          <w:rFonts w:hint="eastAsia"/>
          <w:sz w:val="18"/>
        </w:rPr>
        <w:t>量を計測する場合のみ記入。</w:t>
      </w:r>
    </w:p>
    <w:p w14:paraId="701FDDBD" w14:textId="77777777" w:rsidR="002F7319" w:rsidRDefault="002F7319">
      <w:pPr>
        <w:spacing w:line="240" w:lineRule="exact"/>
        <w:rPr>
          <w:sz w:val="18"/>
        </w:rPr>
      </w:pPr>
      <w:r>
        <w:rPr>
          <w:sz w:val="18"/>
        </w:rPr>
        <w:t xml:space="preserve">   </w:t>
      </w: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 </w:t>
      </w:r>
      <w:r>
        <w:rPr>
          <w:rFonts w:hint="eastAsia"/>
          <w:sz w:val="18"/>
        </w:rPr>
        <w:t>３　換算式の算定の基礎となったグラフ、データ等を添付すること。</w:t>
      </w:r>
    </w:p>
    <w:p w14:paraId="118A96FF" w14:textId="77777777" w:rsidR="002F7319" w:rsidRDefault="002F7319">
      <w:pPr>
        <w:spacing w:line="340" w:lineRule="exact"/>
        <w:rPr>
          <w:rFonts w:eastAsia="ＭＳ ゴシック" w:hAnsi="Times New Roman" w:hint="eastAsia"/>
          <w:sz w:val="24"/>
        </w:rPr>
      </w:pPr>
      <w:r>
        <w:br w:type="page"/>
      </w:r>
      <w:r>
        <w:rPr>
          <w:rFonts w:eastAsia="ＭＳ ゴシック" w:hAnsi="Times New Roman" w:hint="eastAsia"/>
          <w:sz w:val="24"/>
        </w:rPr>
        <w:lastRenderedPageBreak/>
        <w:t>別添　－</w:t>
      </w:r>
    </w:p>
    <w:p w14:paraId="0CCF6784" w14:textId="77777777" w:rsidR="002F7319" w:rsidRDefault="002F7319">
      <w:pPr>
        <w:jc w:val="center"/>
        <w:rPr>
          <w:rFonts w:hAnsi="Times New Roman"/>
        </w:rPr>
      </w:pPr>
      <w:r>
        <w:rPr>
          <w:rFonts w:hint="eastAsia"/>
          <w:b/>
          <w:bCs/>
          <w:spacing w:val="12"/>
          <w:sz w:val="26"/>
          <w:szCs w:val="26"/>
        </w:rPr>
        <w:t>その他の汚濁負荷量の測定の必要な事</w:t>
      </w:r>
      <w:r>
        <w:rPr>
          <w:rFonts w:hint="eastAsia"/>
          <w:b/>
          <w:bCs/>
          <w:sz w:val="26"/>
          <w:szCs w:val="26"/>
        </w:rPr>
        <w:t>項</w:t>
      </w:r>
    </w:p>
    <w:tbl>
      <w:tblPr>
        <w:tblW w:w="0" w:type="auto"/>
        <w:tblInd w:w="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2148"/>
        <w:gridCol w:w="17"/>
        <w:gridCol w:w="1095"/>
        <w:gridCol w:w="54"/>
        <w:gridCol w:w="1416"/>
        <w:gridCol w:w="398"/>
        <w:gridCol w:w="153"/>
        <w:gridCol w:w="1289"/>
        <w:gridCol w:w="24"/>
        <w:gridCol w:w="1498"/>
        <w:gridCol w:w="18"/>
        <w:gridCol w:w="16"/>
        <w:gridCol w:w="2207"/>
        <w:gridCol w:w="14"/>
        <w:gridCol w:w="426"/>
        <w:gridCol w:w="267"/>
        <w:gridCol w:w="16"/>
        <w:gridCol w:w="1238"/>
        <w:gridCol w:w="2164"/>
      </w:tblGrid>
      <w:tr w:rsidR="002F7319" w14:paraId="31156A8C" w14:textId="77777777">
        <w:tblPrEx>
          <w:tblCellMar>
            <w:top w:w="0" w:type="dxa"/>
            <w:bottom w:w="0" w:type="dxa"/>
          </w:tblCellMar>
        </w:tblPrEx>
        <w:trPr>
          <w:gridBefore w:val="16"/>
          <w:wBefore w:w="11151" w:type="dxa"/>
          <w:trHeight w:val="420"/>
        </w:trPr>
        <w:tc>
          <w:tcPr>
            <w:tcW w:w="1521" w:type="dxa"/>
            <w:gridSpan w:val="3"/>
            <w:tcBorders>
              <w:right w:val="single" w:sz="4" w:space="0" w:color="auto"/>
            </w:tcBorders>
            <w:vAlign w:val="center"/>
          </w:tcPr>
          <w:p w14:paraId="0BC2F33F" w14:textId="77777777" w:rsidR="002F7319" w:rsidRDefault="002F7319">
            <w:pPr>
              <w:spacing w:line="3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指定項目の別</w:t>
            </w:r>
          </w:p>
        </w:tc>
        <w:tc>
          <w:tcPr>
            <w:tcW w:w="2164" w:type="dxa"/>
            <w:tcBorders>
              <w:left w:val="single" w:sz="4" w:space="0" w:color="auto"/>
            </w:tcBorders>
            <w:vAlign w:val="center"/>
          </w:tcPr>
          <w:p w14:paraId="50FA6584" w14:textId="77777777" w:rsidR="002F7319" w:rsidRDefault="002F7319">
            <w:pPr>
              <w:spacing w:line="3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窒素含有量</w:t>
            </w:r>
          </w:p>
        </w:tc>
      </w:tr>
      <w:tr w:rsidR="002F7319" w14:paraId="4317436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10"/>
        </w:trPr>
        <w:tc>
          <w:tcPr>
            <w:tcW w:w="3692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DA53E6D" w14:textId="77777777" w:rsidR="002F7319" w:rsidRDefault="002F73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特定排出水の区分</w:t>
            </w:r>
          </w:p>
        </w:tc>
        <w:tc>
          <w:tcPr>
            <w:tcW w:w="141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7588C99" w14:textId="77777777" w:rsidR="002F7319" w:rsidRDefault="002F7319">
            <w:pPr>
              <w:rPr>
                <w:rFonts w:hint="eastAsia"/>
              </w:rPr>
            </w:pPr>
          </w:p>
        </w:tc>
        <w:tc>
          <w:tcPr>
            <w:tcW w:w="9728" w:type="dxa"/>
            <w:gridSpan w:val="14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B16C1D7" w14:textId="77777777" w:rsidR="002F7319" w:rsidRDefault="002F7319"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 xml:space="preserve">　　・特定排出水　　　・特定排出水以外の排出水　　　・排　出　水</w:t>
            </w:r>
          </w:p>
        </w:tc>
      </w:tr>
      <w:tr w:rsidR="002F7319" w14:paraId="59991C4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261"/>
        </w:trPr>
        <w:tc>
          <w:tcPr>
            <w:tcW w:w="378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14:paraId="6E818847" w14:textId="77777777" w:rsidR="002F7319" w:rsidRDefault="002F731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  <w:szCs w:val="21"/>
              </w:rPr>
              <w:t>汚染状態の計測方法</w:t>
            </w:r>
          </w:p>
        </w:tc>
        <w:tc>
          <w:tcPr>
            <w:tcW w:w="3314" w:type="dxa"/>
            <w:gridSpan w:val="4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14:paraId="7A55FF08" w14:textId="77777777" w:rsidR="002F7319" w:rsidRDefault="002F73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水質自動計測器等の種類</w:t>
            </w:r>
            <w:r>
              <w:rPr>
                <w:rFonts w:hint="eastAsia"/>
              </w:rPr>
              <w:t>（注２）</w:t>
            </w:r>
          </w:p>
        </w:tc>
        <w:tc>
          <w:tcPr>
            <w:tcW w:w="3256" w:type="dxa"/>
            <w:gridSpan w:val="4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14:paraId="5025BDD5" w14:textId="77777777" w:rsidR="002F7319" w:rsidRDefault="002F73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選定の根拠</w:t>
            </w:r>
          </w:p>
        </w:tc>
        <w:tc>
          <w:tcPr>
            <w:tcW w:w="1556" w:type="dxa"/>
            <w:gridSpan w:val="4"/>
            <w:tcBorders>
              <w:top w:val="double" w:sz="4" w:space="0" w:color="auto"/>
            </w:tcBorders>
            <w:vAlign w:val="center"/>
          </w:tcPr>
          <w:p w14:paraId="52F06BD2" w14:textId="77777777" w:rsidR="002F7319" w:rsidRDefault="002F73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計測回数</w:t>
            </w:r>
          </w:p>
        </w:tc>
        <w:tc>
          <w:tcPr>
            <w:tcW w:w="2221" w:type="dxa"/>
            <w:gridSpan w:val="2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14:paraId="6C653027" w14:textId="77777777" w:rsidR="002F7319" w:rsidRDefault="002F73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知事の定める適用要件</w:t>
            </w:r>
          </w:p>
        </w:tc>
        <w:tc>
          <w:tcPr>
            <w:tcW w:w="4111" w:type="dxa"/>
            <w:gridSpan w:val="5"/>
            <w:tcBorders>
              <w:top w:val="doub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00F53258" w14:textId="77777777" w:rsidR="002F7319" w:rsidRDefault="002F73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困難であるとする根拠</w:t>
            </w:r>
          </w:p>
        </w:tc>
      </w:tr>
      <w:tr w:rsidR="002F7319" w14:paraId="3CE5111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907"/>
        </w:trPr>
        <w:tc>
          <w:tcPr>
            <w:tcW w:w="378" w:type="dxa"/>
            <w:vMerge/>
            <w:tcBorders>
              <w:left w:val="single" w:sz="12" w:space="0" w:color="auto"/>
            </w:tcBorders>
          </w:tcPr>
          <w:p w14:paraId="61DEC67B" w14:textId="77777777" w:rsidR="002F7319" w:rsidRDefault="002F7319">
            <w:pPr>
              <w:rPr>
                <w:rFonts w:hint="eastAsia"/>
              </w:rPr>
            </w:pPr>
          </w:p>
        </w:tc>
        <w:tc>
          <w:tcPr>
            <w:tcW w:w="3314" w:type="dxa"/>
            <w:gridSpan w:val="4"/>
            <w:tcBorders>
              <w:right w:val="dashed" w:sz="4" w:space="0" w:color="auto"/>
            </w:tcBorders>
          </w:tcPr>
          <w:p w14:paraId="3A713733" w14:textId="77777777" w:rsidR="002F7319" w:rsidRDefault="002F7319">
            <w:pPr>
              <w:rPr>
                <w:rFonts w:hint="eastAsia"/>
              </w:rPr>
            </w:pPr>
          </w:p>
        </w:tc>
        <w:tc>
          <w:tcPr>
            <w:tcW w:w="3256" w:type="dxa"/>
            <w:gridSpan w:val="4"/>
            <w:tcBorders>
              <w:left w:val="dashed" w:sz="4" w:space="0" w:color="auto"/>
            </w:tcBorders>
          </w:tcPr>
          <w:p w14:paraId="245F6331" w14:textId="77777777" w:rsidR="002F7319" w:rsidRDefault="002F7319">
            <w:pPr>
              <w:rPr>
                <w:rFonts w:hint="eastAsia"/>
              </w:rPr>
            </w:pPr>
          </w:p>
        </w:tc>
        <w:tc>
          <w:tcPr>
            <w:tcW w:w="1556" w:type="dxa"/>
            <w:gridSpan w:val="4"/>
          </w:tcPr>
          <w:p w14:paraId="7A6D0319" w14:textId="77777777" w:rsidR="002F7319" w:rsidRDefault="002F7319">
            <w:pPr>
              <w:rPr>
                <w:rFonts w:hint="eastAsia"/>
              </w:rPr>
            </w:pPr>
          </w:p>
        </w:tc>
        <w:tc>
          <w:tcPr>
            <w:tcW w:w="2221" w:type="dxa"/>
            <w:gridSpan w:val="2"/>
            <w:tcBorders>
              <w:right w:val="dashed" w:sz="4" w:space="0" w:color="auto"/>
            </w:tcBorders>
          </w:tcPr>
          <w:p w14:paraId="431CCE0B" w14:textId="77777777" w:rsidR="002F7319" w:rsidRDefault="002F7319">
            <w:pPr>
              <w:rPr>
                <w:rFonts w:hint="eastAsia"/>
              </w:rPr>
            </w:pPr>
          </w:p>
        </w:tc>
        <w:tc>
          <w:tcPr>
            <w:tcW w:w="4111" w:type="dxa"/>
            <w:gridSpan w:val="5"/>
            <w:tcBorders>
              <w:left w:val="dashed" w:sz="4" w:space="0" w:color="auto"/>
              <w:right w:val="single" w:sz="12" w:space="0" w:color="auto"/>
            </w:tcBorders>
          </w:tcPr>
          <w:p w14:paraId="43194E7E" w14:textId="77777777" w:rsidR="002F7319" w:rsidRDefault="002F7319">
            <w:pPr>
              <w:rPr>
                <w:rFonts w:hint="eastAsia"/>
              </w:rPr>
            </w:pPr>
          </w:p>
        </w:tc>
      </w:tr>
      <w:tr w:rsidR="002F7319" w14:paraId="0FC7796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</w:trPr>
        <w:tc>
          <w:tcPr>
            <w:tcW w:w="378" w:type="dxa"/>
            <w:vMerge/>
            <w:tcBorders>
              <w:left w:val="single" w:sz="12" w:space="0" w:color="auto"/>
            </w:tcBorders>
          </w:tcPr>
          <w:p w14:paraId="3ACD669D" w14:textId="77777777" w:rsidR="002F7319" w:rsidRDefault="002F7319">
            <w:pPr>
              <w:rPr>
                <w:rFonts w:hint="eastAsia"/>
              </w:rPr>
            </w:pPr>
          </w:p>
        </w:tc>
        <w:tc>
          <w:tcPr>
            <w:tcW w:w="2165" w:type="dxa"/>
            <w:gridSpan w:val="2"/>
            <w:vMerge w:val="restart"/>
            <w:vAlign w:val="center"/>
          </w:tcPr>
          <w:p w14:paraId="74E664E8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  <w:szCs w:val="21"/>
              </w:rPr>
              <w:t>工事着手予定年月日</w:t>
            </w:r>
          </w:p>
          <w:p w14:paraId="45BA0A3F" w14:textId="77777777" w:rsidR="002F7319" w:rsidRDefault="002F73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計測開始予定年月日</w:t>
            </w:r>
          </w:p>
        </w:tc>
        <w:tc>
          <w:tcPr>
            <w:tcW w:w="8891" w:type="dxa"/>
            <w:gridSpan w:val="15"/>
            <w:vAlign w:val="center"/>
          </w:tcPr>
          <w:p w14:paraId="0D27F75E" w14:textId="77777777" w:rsidR="002F7319" w:rsidRDefault="002F73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自動計測器の性能基準（注３）</w:t>
            </w:r>
          </w:p>
        </w:tc>
        <w:tc>
          <w:tcPr>
            <w:tcW w:w="340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51499AE1" w14:textId="77777777" w:rsidR="002F7319" w:rsidRDefault="002F73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2F7319" w14:paraId="5E81EEA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</w:trPr>
        <w:tc>
          <w:tcPr>
            <w:tcW w:w="378" w:type="dxa"/>
            <w:vMerge/>
            <w:tcBorders>
              <w:left w:val="single" w:sz="12" w:space="0" w:color="auto"/>
            </w:tcBorders>
          </w:tcPr>
          <w:p w14:paraId="7288A806" w14:textId="77777777" w:rsidR="002F7319" w:rsidRDefault="002F7319">
            <w:pPr>
              <w:rPr>
                <w:rFonts w:hint="eastAsia"/>
              </w:rPr>
            </w:pPr>
          </w:p>
        </w:tc>
        <w:tc>
          <w:tcPr>
            <w:tcW w:w="2165" w:type="dxa"/>
            <w:gridSpan w:val="2"/>
            <w:vMerge/>
            <w:vAlign w:val="center"/>
          </w:tcPr>
          <w:p w14:paraId="7FA2DEF1" w14:textId="77777777" w:rsidR="002F7319" w:rsidRDefault="002F7319">
            <w:pPr>
              <w:rPr>
                <w:rFonts w:hAnsi="Times New Roman"/>
              </w:rPr>
            </w:pPr>
          </w:p>
        </w:tc>
        <w:tc>
          <w:tcPr>
            <w:tcW w:w="2963" w:type="dxa"/>
            <w:gridSpan w:val="4"/>
            <w:tcBorders>
              <w:right w:val="dashed" w:sz="4" w:space="0" w:color="auto"/>
            </w:tcBorders>
            <w:vAlign w:val="center"/>
          </w:tcPr>
          <w:p w14:paraId="264FD1FE" w14:textId="77777777" w:rsidR="002F7319" w:rsidRDefault="002F73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ゼロ校正液</w:t>
            </w:r>
          </w:p>
        </w:tc>
        <w:tc>
          <w:tcPr>
            <w:tcW w:w="2964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37BC49" w14:textId="77777777" w:rsidR="002F7319" w:rsidRDefault="002F73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標準試料溶液</w:t>
            </w:r>
          </w:p>
        </w:tc>
        <w:tc>
          <w:tcPr>
            <w:tcW w:w="2964" w:type="dxa"/>
            <w:gridSpan w:val="7"/>
            <w:tcBorders>
              <w:left w:val="dashed" w:sz="4" w:space="0" w:color="auto"/>
            </w:tcBorders>
            <w:vAlign w:val="center"/>
          </w:tcPr>
          <w:p w14:paraId="783F3381" w14:textId="77777777" w:rsidR="002F7319" w:rsidRDefault="002F73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実試料</w:t>
            </w:r>
          </w:p>
        </w:tc>
        <w:tc>
          <w:tcPr>
            <w:tcW w:w="3402" w:type="dxa"/>
            <w:gridSpan w:val="2"/>
            <w:vMerge/>
            <w:tcBorders>
              <w:right w:val="single" w:sz="12" w:space="0" w:color="auto"/>
            </w:tcBorders>
          </w:tcPr>
          <w:p w14:paraId="2BA7C6CA" w14:textId="77777777" w:rsidR="002F7319" w:rsidRDefault="002F7319">
            <w:pPr>
              <w:rPr>
                <w:rFonts w:hint="eastAsia"/>
              </w:rPr>
            </w:pPr>
          </w:p>
        </w:tc>
      </w:tr>
      <w:tr w:rsidR="002F7319" w14:paraId="3A331F5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</w:trPr>
        <w:tc>
          <w:tcPr>
            <w:tcW w:w="378" w:type="dxa"/>
            <w:vMerge/>
            <w:tcBorders>
              <w:left w:val="single" w:sz="12" w:space="0" w:color="auto"/>
            </w:tcBorders>
          </w:tcPr>
          <w:p w14:paraId="39AD4A25" w14:textId="77777777" w:rsidR="002F7319" w:rsidRDefault="002F7319">
            <w:pPr>
              <w:rPr>
                <w:rFonts w:hint="eastAsia"/>
              </w:rPr>
            </w:pPr>
          </w:p>
        </w:tc>
        <w:tc>
          <w:tcPr>
            <w:tcW w:w="2165" w:type="dxa"/>
            <w:gridSpan w:val="2"/>
          </w:tcPr>
          <w:p w14:paraId="4802403D" w14:textId="77777777" w:rsidR="002F7319" w:rsidRDefault="002F7319">
            <w:pPr>
              <w:rPr>
                <w:rFonts w:hint="eastAsia"/>
              </w:rPr>
            </w:pPr>
          </w:p>
          <w:p w14:paraId="196732FD" w14:textId="77777777" w:rsidR="002F7319" w:rsidRDefault="002F7319">
            <w:pPr>
              <w:rPr>
                <w:rFonts w:hAnsi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position w:val="10"/>
                <w:szCs w:val="21"/>
              </w:rPr>
              <w:t>年　　月　　日</w:t>
            </w:r>
          </w:p>
          <w:p w14:paraId="271BCAAF" w14:textId="77777777" w:rsidR="002F7319" w:rsidRDefault="002F7319">
            <w:pPr>
              <w:rPr>
                <w:rFonts w:hint="eastAsia"/>
              </w:rPr>
            </w:pPr>
          </w:p>
          <w:p w14:paraId="703B6CF2" w14:textId="77777777" w:rsidR="002F7319" w:rsidRDefault="002F7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position w:val="10"/>
                <w:szCs w:val="21"/>
              </w:rPr>
              <w:t>年　　月　　日</w:t>
            </w:r>
          </w:p>
        </w:tc>
        <w:tc>
          <w:tcPr>
            <w:tcW w:w="2963" w:type="dxa"/>
            <w:gridSpan w:val="4"/>
            <w:tcBorders>
              <w:right w:val="dashed" w:sz="4" w:space="0" w:color="auto"/>
            </w:tcBorders>
          </w:tcPr>
          <w:p w14:paraId="32CF63CB" w14:textId="77777777" w:rsidR="002F7319" w:rsidRDefault="002F7319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afterLines="50" w:after="120"/>
              <w:rPr>
                <w:rFonts w:hint="eastAsia"/>
              </w:rPr>
            </w:pPr>
            <w:r>
              <w:rPr>
                <w:rFonts w:hint="eastAsia"/>
              </w:rPr>
              <w:t>・計測回数：　　　　　　回</w:t>
            </w:r>
          </w:p>
          <w:p w14:paraId="59344187" w14:textId="77777777" w:rsidR="002F7319" w:rsidRDefault="002F7319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sz w:val="18"/>
              </w:rPr>
              <w:t>各計測値とその平均値との差の、</w:t>
            </w:r>
          </w:p>
          <w:p w14:paraId="44C2CFA1" w14:textId="77777777" w:rsidR="002F7319" w:rsidRDefault="002F7319">
            <w:pPr>
              <w:spacing w:line="240" w:lineRule="exact"/>
              <w:ind w:leftChars="100" w:left="21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最大目盛値に対する比率：</w:t>
            </w:r>
          </w:p>
          <w:p w14:paraId="00A4296F" w14:textId="77777777" w:rsidR="002F7319" w:rsidRDefault="002F7319">
            <w:pPr>
              <w:spacing w:line="240" w:lineRule="exact"/>
              <w:ind w:leftChars="100" w:left="210"/>
              <w:rPr>
                <w:rFonts w:hint="eastAsia"/>
              </w:rPr>
            </w:pPr>
          </w:p>
          <w:p w14:paraId="34D647EA" w14:textId="77777777" w:rsidR="002F7319" w:rsidRDefault="002F7319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～　　　　％</w:t>
            </w:r>
          </w:p>
        </w:tc>
        <w:tc>
          <w:tcPr>
            <w:tcW w:w="2964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14:paraId="1B91A584" w14:textId="77777777" w:rsidR="002F7319" w:rsidRDefault="002F7319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afterLines="50" w:after="120"/>
              <w:rPr>
                <w:rFonts w:hint="eastAsia"/>
              </w:rPr>
            </w:pPr>
            <w:r>
              <w:rPr>
                <w:rFonts w:hint="eastAsia"/>
              </w:rPr>
              <w:t>・計測回数：　　　　　　回</w:t>
            </w:r>
          </w:p>
          <w:p w14:paraId="3D877F33" w14:textId="77777777" w:rsidR="002F7319" w:rsidRDefault="002F7319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sz w:val="18"/>
              </w:rPr>
              <w:t>計測値の平均値と標準試料溶液</w:t>
            </w:r>
          </w:p>
          <w:p w14:paraId="1227993D" w14:textId="77777777" w:rsidR="002F7319" w:rsidRDefault="002F7319">
            <w:pPr>
              <w:spacing w:line="240" w:lineRule="exact"/>
              <w:ind w:leftChars="100" w:left="21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濃度との差の標準試料溶液濃度</w:t>
            </w:r>
          </w:p>
          <w:p w14:paraId="142E82E5" w14:textId="77777777" w:rsidR="002F7319" w:rsidRDefault="002F7319">
            <w:pPr>
              <w:spacing w:line="240" w:lineRule="exact"/>
              <w:ind w:leftChars="100" w:left="210"/>
              <w:rPr>
                <w:rFonts w:ascii="ＭＳ 明朝" w:hAnsi="ＭＳ 明朝" w:hint="eastAsia"/>
                <w:sz w:val="18"/>
              </w:rPr>
            </w:pPr>
            <w:r>
              <w:rPr>
                <w:rFonts w:hint="eastAsia"/>
                <w:sz w:val="18"/>
              </w:rPr>
              <w:t>に対する</w:t>
            </w:r>
            <w:r>
              <w:rPr>
                <w:rFonts w:ascii="ＭＳ 明朝" w:hAnsi="ＭＳ 明朝" w:hint="eastAsia"/>
                <w:sz w:val="18"/>
              </w:rPr>
              <w:t>比率</w:t>
            </w:r>
            <w:r>
              <w:rPr>
                <w:rFonts w:hint="eastAsia"/>
                <w:sz w:val="18"/>
              </w:rPr>
              <w:t>［又は濃度差］</w:t>
            </w:r>
            <w:r>
              <w:rPr>
                <w:rFonts w:ascii="ＭＳ 明朝" w:hAnsi="ＭＳ 明朝" w:hint="eastAsia"/>
                <w:sz w:val="18"/>
              </w:rPr>
              <w:t>：</w:t>
            </w:r>
          </w:p>
          <w:p w14:paraId="5760347A" w14:textId="77777777" w:rsidR="002F7319" w:rsidRDefault="002F7319">
            <w:pPr>
              <w:spacing w:line="240" w:lineRule="exact"/>
              <w:ind w:leftChars="100" w:left="210"/>
              <w:rPr>
                <w:rFonts w:ascii="ＭＳ 明朝" w:hAnsi="ＭＳ 明朝" w:hint="eastAsia"/>
                <w:sz w:val="18"/>
              </w:rPr>
            </w:pPr>
          </w:p>
          <w:p w14:paraId="20CA0962" w14:textId="77777777" w:rsidR="002F7319" w:rsidRDefault="002F7319">
            <w:pPr>
              <w:ind w:leftChars="100" w:left="210"/>
              <w:rPr>
                <w:rFonts w:ascii="ＭＳ Ｐ明朝" w:eastAsia="ＭＳ Ｐ明朝" w:hAnsi="ＭＳ Ｐ明朝" w:hint="eastAsia"/>
              </w:rPr>
            </w:pPr>
            <w:r>
              <w:rPr>
                <w:rFonts w:hint="eastAsia"/>
              </w:rPr>
              <w:t xml:space="preserve">　　　　　　　　　％</w:t>
            </w:r>
          </w:p>
          <w:p w14:paraId="01D6BF02" w14:textId="77777777" w:rsidR="002F7319" w:rsidRDefault="002F7319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 xml:space="preserve">［　　　　　　　</w:t>
            </w:r>
            <w:r>
              <w:rPr>
                <w:rFonts w:ascii="ＭＳ Ｐ明朝" w:eastAsia="ＭＳ Ｐ明朝" w:hAnsi="ＭＳ Ｐ明朝" w:hint="eastAsia"/>
              </w:rPr>
              <w:t>mgN/L］</w:t>
            </w:r>
          </w:p>
        </w:tc>
        <w:tc>
          <w:tcPr>
            <w:tcW w:w="2964" w:type="dxa"/>
            <w:gridSpan w:val="7"/>
            <w:tcBorders>
              <w:left w:val="dashed" w:sz="4" w:space="0" w:color="auto"/>
            </w:tcBorders>
          </w:tcPr>
          <w:p w14:paraId="266A715E" w14:textId="77777777" w:rsidR="002F7319" w:rsidRDefault="002F7319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afterLines="50" w:after="120"/>
              <w:rPr>
                <w:rFonts w:hint="eastAsia"/>
              </w:rPr>
            </w:pPr>
            <w:r>
              <w:rPr>
                <w:rFonts w:hint="eastAsia"/>
              </w:rPr>
              <w:t>・計測回数：　　　　　　回</w:t>
            </w:r>
          </w:p>
          <w:p w14:paraId="5C8BDB1F" w14:textId="77777777" w:rsidR="002F7319" w:rsidRDefault="002F7319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sz w:val="18"/>
              </w:rPr>
              <w:t>計測値の平均値と指定計測法</w:t>
            </w:r>
          </w:p>
          <w:p w14:paraId="7C621909" w14:textId="77777777" w:rsidR="002F7319" w:rsidRDefault="002F7319">
            <w:pPr>
              <w:spacing w:line="240" w:lineRule="exact"/>
              <w:ind w:leftChars="100" w:left="21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による測定値の平均値との誤</w:t>
            </w:r>
          </w:p>
          <w:p w14:paraId="5A677A3C" w14:textId="77777777" w:rsidR="002F7319" w:rsidRDefault="002F7319">
            <w:pPr>
              <w:spacing w:line="240" w:lineRule="exact"/>
              <w:ind w:leftChars="100" w:left="21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差率（注４）［又は濃度差］：</w:t>
            </w:r>
          </w:p>
          <w:p w14:paraId="4EC93553" w14:textId="77777777" w:rsidR="002F7319" w:rsidRDefault="002F7319">
            <w:pPr>
              <w:spacing w:line="240" w:lineRule="exact"/>
              <w:ind w:leftChars="100" w:left="210"/>
              <w:rPr>
                <w:rFonts w:hint="eastAsia"/>
                <w:sz w:val="18"/>
              </w:rPr>
            </w:pPr>
          </w:p>
          <w:p w14:paraId="180F8FB7" w14:textId="77777777" w:rsidR="002F7319" w:rsidRDefault="002F7319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％</w:t>
            </w:r>
          </w:p>
          <w:p w14:paraId="28091BCD" w14:textId="77777777" w:rsidR="002F7319" w:rsidRDefault="002F7319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 xml:space="preserve">［　　　　　　　</w:t>
            </w:r>
            <w:r>
              <w:rPr>
                <w:rFonts w:ascii="ＭＳ Ｐ明朝" w:eastAsia="ＭＳ Ｐ明朝" w:hAnsi="ＭＳ Ｐ明朝" w:hint="eastAsia"/>
              </w:rPr>
              <w:t>mgN/L</w:t>
            </w:r>
            <w:r>
              <w:rPr>
                <w:rFonts w:hint="eastAsia"/>
              </w:rPr>
              <w:t>］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</w:tcPr>
          <w:p w14:paraId="007C436B" w14:textId="77777777" w:rsidR="002F7319" w:rsidRDefault="002F731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2F7319" w14:paraId="7F834B1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260"/>
        </w:trPr>
        <w:tc>
          <w:tcPr>
            <w:tcW w:w="378" w:type="dxa"/>
            <w:vMerge w:val="restart"/>
            <w:tcBorders>
              <w:top w:val="double" w:sz="4" w:space="0" w:color="000000"/>
              <w:left w:val="single" w:sz="12" w:space="0" w:color="auto"/>
              <w:bottom w:val="nil"/>
              <w:right w:val="single" w:sz="4" w:space="0" w:color="000000"/>
            </w:tcBorders>
            <w:textDirection w:val="tbRlV"/>
            <w:vAlign w:val="center"/>
          </w:tcPr>
          <w:p w14:paraId="5645FA50" w14:textId="77777777" w:rsidR="002F7319" w:rsidRDefault="002F7319">
            <w:pPr>
              <w:ind w:left="113" w:right="113"/>
              <w:jc w:val="center"/>
              <w:rPr>
                <w:rFonts w:hAnsi="Times New Roman"/>
                <w:spacing w:val="40"/>
              </w:rPr>
            </w:pPr>
            <w:r>
              <w:rPr>
                <w:rFonts w:hint="eastAsia"/>
                <w:spacing w:val="40"/>
                <w:szCs w:val="21"/>
              </w:rPr>
              <w:t>量の計測方法</w:t>
            </w:r>
          </w:p>
        </w:tc>
        <w:tc>
          <w:tcPr>
            <w:tcW w:w="326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5A0ACB9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  <w:szCs w:val="21"/>
              </w:rPr>
              <w:t>流量計等の種類</w:t>
            </w:r>
            <w:r>
              <w:rPr>
                <w:rFonts w:hint="eastAsia"/>
              </w:rPr>
              <w:t>（注２）</w:t>
            </w:r>
          </w:p>
        </w:tc>
        <w:tc>
          <w:tcPr>
            <w:tcW w:w="3334" w:type="dxa"/>
            <w:gridSpan w:val="6"/>
            <w:tcBorders>
              <w:top w:val="doub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F10FF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  <w:szCs w:val="21"/>
              </w:rPr>
              <w:t>選定の根拠</w:t>
            </w:r>
          </w:p>
        </w:tc>
        <w:tc>
          <w:tcPr>
            <w:tcW w:w="151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BCDAC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  <w:szCs w:val="21"/>
              </w:rPr>
              <w:t>計測回数</w:t>
            </w:r>
          </w:p>
        </w:tc>
        <w:tc>
          <w:tcPr>
            <w:tcW w:w="222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8DDFA74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知事の定める適用要件</w:t>
            </w:r>
          </w:p>
        </w:tc>
        <w:tc>
          <w:tcPr>
            <w:tcW w:w="4125" w:type="dxa"/>
            <w:gridSpan w:val="6"/>
            <w:tcBorders>
              <w:top w:val="double" w:sz="4" w:space="0" w:color="000000"/>
              <w:left w:val="dashed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6DE0C1B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  <w:szCs w:val="21"/>
              </w:rPr>
              <w:t>困難であるとする根拠</w:t>
            </w:r>
          </w:p>
        </w:tc>
      </w:tr>
      <w:tr w:rsidR="002F7319" w14:paraId="324EBDB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907"/>
        </w:trPr>
        <w:tc>
          <w:tcPr>
            <w:tcW w:w="37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AE47EAE" w14:textId="77777777" w:rsidR="002F7319" w:rsidRDefault="002F7319">
            <w:pPr>
              <w:rPr>
                <w:rFonts w:hAnsi="Times New Roma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ADCC46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8AD77" w14:textId="77777777" w:rsidR="002F7319" w:rsidRDefault="002F731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Times New Roman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39195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384FBCA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125" w:type="dxa"/>
            <w:gridSpan w:val="6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FBC351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</w:tr>
      <w:tr w:rsidR="002F7319" w14:paraId="0AFEC1E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260"/>
        </w:trPr>
        <w:tc>
          <w:tcPr>
            <w:tcW w:w="37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1D07B42" w14:textId="77777777" w:rsidR="002F7319" w:rsidRDefault="002F7319">
            <w:pPr>
              <w:rPr>
                <w:rFonts w:hAnsi="Times New Roman"/>
              </w:rPr>
            </w:pP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1556CA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  <w:szCs w:val="21"/>
              </w:rPr>
              <w:t>工事着手予定年月日</w:t>
            </w:r>
          </w:p>
          <w:p w14:paraId="7BAF459E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  <w:position w:val="4"/>
                <w:szCs w:val="21"/>
              </w:rPr>
              <w:t>計測開始予定年月日</w:t>
            </w:r>
          </w:p>
        </w:tc>
        <w:tc>
          <w:tcPr>
            <w:tcW w:w="31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E0EAE1F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position w:val="4"/>
                <w:sz w:val="14"/>
                <w:szCs w:val="14"/>
              </w:rPr>
              <w:t>※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換算式</w:t>
            </w:r>
            <w:r>
              <w:rPr>
                <w:rFonts w:hint="eastAsia"/>
              </w:rPr>
              <w:t>（注３）</w:t>
            </w:r>
          </w:p>
        </w:tc>
        <w:tc>
          <w:tcPr>
            <w:tcW w:w="5759" w:type="dxa"/>
            <w:gridSpan w:val="9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A8824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position w:val="2"/>
                <w:sz w:val="14"/>
                <w:szCs w:val="14"/>
              </w:rPr>
              <w:t>※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換算式の根拠</w:t>
            </w: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485C5B7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2F7319" w14:paraId="0214031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360"/>
        </w:trPr>
        <w:tc>
          <w:tcPr>
            <w:tcW w:w="37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A611B72" w14:textId="77777777" w:rsidR="002F7319" w:rsidRDefault="002F7319">
            <w:pPr>
              <w:rPr>
                <w:rFonts w:hAnsi="Times New Roman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D987" w14:textId="77777777" w:rsidR="002F7319" w:rsidRDefault="002F7319">
            <w:pPr>
              <w:rPr>
                <w:rFonts w:hAnsi="Times New Roman"/>
              </w:rPr>
            </w:pPr>
          </w:p>
        </w:tc>
        <w:tc>
          <w:tcPr>
            <w:tcW w:w="313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46B3E636" w14:textId="77777777" w:rsidR="002F7319" w:rsidRDefault="002F7319">
            <w:pPr>
              <w:rPr>
                <w:rFonts w:hAnsi="Times New Roman"/>
              </w:rPr>
            </w:pPr>
          </w:p>
        </w:tc>
        <w:tc>
          <w:tcPr>
            <w:tcW w:w="5759" w:type="dxa"/>
            <w:gridSpan w:val="9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7E937B1B" w14:textId="77777777" w:rsidR="002F7319" w:rsidRDefault="002F7319">
            <w:pPr>
              <w:rPr>
                <w:rFonts w:hAnsi="Times New Roman"/>
              </w:rPr>
            </w:pPr>
          </w:p>
        </w:tc>
        <w:tc>
          <w:tcPr>
            <w:tcW w:w="3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AE6C4AC" w14:textId="77777777" w:rsidR="002F7319" w:rsidRDefault="002F7319">
            <w:pPr>
              <w:rPr>
                <w:rFonts w:hAnsi="Times New Roman"/>
              </w:rPr>
            </w:pPr>
          </w:p>
        </w:tc>
      </w:tr>
      <w:tr w:rsidR="002F7319" w14:paraId="7CC87B7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780"/>
        </w:trPr>
        <w:tc>
          <w:tcPr>
            <w:tcW w:w="3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C6F533" w14:textId="77777777" w:rsidR="002F7319" w:rsidRDefault="002F7319">
            <w:pPr>
              <w:rPr>
                <w:rFonts w:hAnsi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FB984B0" w14:textId="77777777" w:rsidR="002F7319" w:rsidRDefault="002F7319">
            <w:pPr>
              <w:rPr>
                <w:rFonts w:hAnsi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position w:val="10"/>
                <w:szCs w:val="21"/>
              </w:rPr>
              <w:t>年　　月　　日</w:t>
            </w:r>
          </w:p>
          <w:p w14:paraId="3B2438A4" w14:textId="77777777" w:rsidR="002F7319" w:rsidRDefault="002F7319">
            <w:pPr>
              <w:rPr>
                <w:rFonts w:hAnsi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position w:val="10"/>
                <w:szCs w:val="21"/>
              </w:rPr>
              <w:t>年　　月　　日</w:t>
            </w:r>
          </w:p>
        </w:tc>
        <w:tc>
          <w:tcPr>
            <w:tcW w:w="3133" w:type="dxa"/>
            <w:gridSpan w:val="6"/>
            <w:vMerge/>
            <w:tcBorders>
              <w:top w:val="nil"/>
              <w:left w:val="single" w:sz="4" w:space="0" w:color="000000"/>
              <w:bottom w:val="single" w:sz="12" w:space="0" w:color="auto"/>
              <w:right w:val="dashed" w:sz="4" w:space="0" w:color="000000"/>
            </w:tcBorders>
            <w:vAlign w:val="center"/>
          </w:tcPr>
          <w:p w14:paraId="779DCA36" w14:textId="77777777" w:rsidR="002F7319" w:rsidRDefault="002F7319">
            <w:pPr>
              <w:rPr>
                <w:rFonts w:hAnsi="Times New Roman"/>
              </w:rPr>
            </w:pPr>
          </w:p>
        </w:tc>
        <w:tc>
          <w:tcPr>
            <w:tcW w:w="5759" w:type="dxa"/>
            <w:gridSpan w:val="9"/>
            <w:vMerge/>
            <w:tcBorders>
              <w:top w:val="nil"/>
              <w:left w:val="dashed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636343" w14:textId="77777777" w:rsidR="002F7319" w:rsidRDefault="002F7319">
            <w:pPr>
              <w:rPr>
                <w:rFonts w:hAnsi="Times New Roman"/>
              </w:rPr>
            </w:pPr>
          </w:p>
        </w:tc>
        <w:tc>
          <w:tcPr>
            <w:tcW w:w="3418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EE4060A" w14:textId="77777777" w:rsidR="002F7319" w:rsidRDefault="002F7319">
            <w:pPr>
              <w:rPr>
                <w:rFonts w:hAnsi="Times New Roman"/>
              </w:rPr>
            </w:pPr>
          </w:p>
        </w:tc>
      </w:tr>
    </w:tbl>
    <w:p w14:paraId="32361352" w14:textId="77777777" w:rsidR="002F7319" w:rsidRDefault="002F7319">
      <w:pPr>
        <w:tabs>
          <w:tab w:val="left" w:pos="9030"/>
        </w:tabs>
        <w:spacing w:line="240" w:lineRule="exact"/>
        <w:rPr>
          <w:rFonts w:hAnsi="Times New Roman"/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>注　１　特定排出水の区分ごとに記入すること。</w:t>
      </w:r>
      <w:r>
        <w:rPr>
          <w:sz w:val="18"/>
        </w:rPr>
        <w:t xml:space="preserve">                     </w:t>
      </w:r>
      <w:r>
        <w:rPr>
          <w:rFonts w:hint="eastAsia"/>
          <w:sz w:val="18"/>
        </w:rPr>
        <w:t xml:space="preserve">　　　　　</w:t>
      </w: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　　　　　　　　</w:t>
      </w:r>
      <w:r>
        <w:rPr>
          <w:sz w:val="18"/>
        </w:rPr>
        <w:t xml:space="preserve"> </w:t>
      </w:r>
      <w:r>
        <w:rPr>
          <w:rFonts w:hAnsi="Times New Roman" w:hint="eastAsia"/>
          <w:sz w:val="18"/>
        </w:rPr>
        <w:t>※</w:t>
      </w:r>
      <w:r>
        <w:rPr>
          <w:rFonts w:hAnsi="Times New Roman" w:hint="eastAsia"/>
          <w:sz w:val="18"/>
        </w:rPr>
        <w:tab/>
      </w:r>
      <w:r>
        <w:rPr>
          <w:rFonts w:hAnsi="Times New Roman" w:hint="eastAsia"/>
          <w:sz w:val="18"/>
        </w:rPr>
        <w:t>用水の量を計測することにより、特定排出水の量又は特定排出水以外の</w:t>
      </w:r>
    </w:p>
    <w:p w14:paraId="5F901185" w14:textId="77777777" w:rsidR="002F7319" w:rsidRDefault="002F7319">
      <w:pPr>
        <w:tabs>
          <w:tab w:val="left" w:pos="9030"/>
        </w:tabs>
        <w:spacing w:line="240" w:lineRule="exact"/>
        <w:rPr>
          <w:rFonts w:hAnsi="Times New Roman"/>
          <w:sz w:val="18"/>
        </w:rPr>
      </w:pPr>
      <w:r>
        <w:rPr>
          <w:rFonts w:hint="eastAsia"/>
          <w:sz w:val="18"/>
        </w:rPr>
        <w:t xml:space="preserve">　　　２　形状図、仕様書（又はカタログ）等を添付すること。</w:t>
      </w:r>
      <w:r>
        <w:rPr>
          <w:rFonts w:hint="eastAsia"/>
          <w:sz w:val="18"/>
        </w:rPr>
        <w:tab/>
      </w:r>
      <w:r>
        <w:rPr>
          <w:rFonts w:hAnsi="Times New Roman" w:hint="eastAsia"/>
          <w:sz w:val="18"/>
        </w:rPr>
        <w:t>排出水の</w:t>
      </w:r>
      <w:r>
        <w:rPr>
          <w:rFonts w:hint="eastAsia"/>
          <w:sz w:val="18"/>
        </w:rPr>
        <w:t>量を計測する場合のみ記入。</w:t>
      </w:r>
    </w:p>
    <w:p w14:paraId="34FD0843" w14:textId="77777777" w:rsidR="002F7319" w:rsidRDefault="002F7319">
      <w:pPr>
        <w:spacing w:line="240" w:lineRule="exact"/>
        <w:rPr>
          <w:sz w:val="18"/>
        </w:rPr>
      </w:pPr>
      <w:r>
        <w:rPr>
          <w:sz w:val="18"/>
        </w:rPr>
        <w:t xml:space="preserve">   </w:t>
      </w: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 </w:t>
      </w:r>
      <w:r>
        <w:rPr>
          <w:rFonts w:hint="eastAsia"/>
          <w:sz w:val="18"/>
        </w:rPr>
        <w:t>３　性能基準及び換算式の算定の基礎となったグラフ、データ等を添付すること。</w:t>
      </w:r>
    </w:p>
    <w:p w14:paraId="6A32D039" w14:textId="77777777" w:rsidR="002F7319" w:rsidRDefault="002F7319">
      <w:pPr>
        <w:spacing w:line="240" w:lineRule="exact"/>
        <w:rPr>
          <w:rFonts w:hint="eastAsia"/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  </w:t>
      </w:r>
      <w:r>
        <w:rPr>
          <w:rFonts w:hint="eastAsia"/>
          <w:sz w:val="18"/>
        </w:rPr>
        <w:t>４　誤差率は、次式により求めること。</w:t>
      </w:r>
    </w:p>
    <w:p w14:paraId="3A6B0B66" w14:textId="4732CCA4" w:rsidR="002F7319" w:rsidRDefault="002F1AA2">
      <w:pPr>
        <w:spacing w:line="240" w:lineRule="exact"/>
        <w:rPr>
          <w:rFonts w:ascii="ＭＳ 明朝" w:hAnsi="ＭＳ 明朝" w:hint="eastAsia"/>
          <w:sz w:val="18"/>
          <w:u w:val="single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F783E4" wp14:editId="3B7D0B99">
                <wp:simplePos x="0" y="0"/>
                <wp:positionH relativeFrom="column">
                  <wp:posOffset>4679950</wp:posOffset>
                </wp:positionH>
                <wp:positionV relativeFrom="paragraph">
                  <wp:posOffset>87630</wp:posOffset>
                </wp:positionV>
                <wp:extent cx="444500" cy="150495"/>
                <wp:effectExtent l="1905" t="0" r="1270" b="0"/>
                <wp:wrapNone/>
                <wp:docPr id="484931063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14BFD" w14:textId="77777777" w:rsidR="002F7319" w:rsidRDefault="002F7319">
                            <w:pPr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×100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F783E4" id="_x0000_t202" coordsize="21600,21600" o:spt="202" path="m,l,21600r21600,l21600,xe">
                <v:stroke joinstyle="miter"/>
                <v:path gradientshapeok="t" o:connecttype="rect"/>
              </v:shapetype>
              <v:shape id="Text Box 253" o:spid="_x0000_s1026" type="#_x0000_t202" style="position:absolute;left:0;text-align:left;margin-left:368.5pt;margin-top:6.9pt;width:35pt;height:1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" filled="f" stroked="f">
                <v:textbox inset="0,0,0,0">
                  <w:txbxContent>
                    <w:p w14:paraId="76814BFD" w14:textId="77777777" w:rsidR="002F7319" w:rsidRDefault="002F7319">
                      <w:pPr>
                        <w:rPr>
                          <w:rFonts w:ascii="ＭＳ Ｐ明朝" w:eastAsia="ＭＳ Ｐ明朝" w:hAnsi="ＭＳ Ｐ明朝" w:hint="eastAsia"/>
                          <w:sz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×100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8BAC26" wp14:editId="2D205F22">
                <wp:simplePos x="0" y="0"/>
                <wp:positionH relativeFrom="column">
                  <wp:posOffset>587375</wp:posOffset>
                </wp:positionH>
                <wp:positionV relativeFrom="paragraph">
                  <wp:posOffset>78740</wp:posOffset>
                </wp:positionV>
                <wp:extent cx="866140" cy="167005"/>
                <wp:effectExtent l="0" t="0" r="0" b="0"/>
                <wp:wrapNone/>
                <wp:docPr id="1819593936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A632F" w14:textId="77777777" w:rsidR="002F7319" w:rsidRDefault="002F7319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誤差率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(％)＝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BAC26" id="Text Box 252" o:spid="_x0000_s1027" type="#_x0000_t202" style="position:absolute;left:0;text-align:left;margin-left:46.25pt;margin-top:6.2pt;width:68.2pt;height:13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" filled="f" stroked="f">
                <v:textbox inset="0,0,0,0">
                  <w:txbxContent>
                    <w:p w14:paraId="013A632F" w14:textId="77777777" w:rsidR="002F7319" w:rsidRDefault="002F7319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誤差率</w:t>
                      </w:r>
                      <w:r>
                        <w:rPr>
                          <w:rFonts w:ascii="ＭＳ 明朝" w:hAnsi="ＭＳ 明朝" w:hint="eastAsia"/>
                          <w:sz w:val="18"/>
                        </w:rPr>
                        <w:t>(％)＝</w:t>
                      </w:r>
                    </w:p>
                  </w:txbxContent>
                </v:textbox>
              </v:shape>
            </w:pict>
          </mc:Fallback>
        </mc:AlternateContent>
      </w:r>
      <w:r w:rsidR="002F7319">
        <w:rPr>
          <w:rFonts w:hint="eastAsia"/>
          <w:sz w:val="18"/>
        </w:rPr>
        <w:t xml:space="preserve">　　　　　　　　　　　</w:t>
      </w:r>
      <w:r w:rsidR="002F7319">
        <w:rPr>
          <w:rFonts w:ascii="ＭＳ 明朝" w:hAnsi="ＭＳ 明朝" w:hint="eastAsia"/>
          <w:sz w:val="18"/>
        </w:rPr>
        <w:t xml:space="preserve"> </w:t>
      </w:r>
      <w:r w:rsidR="002F7319">
        <w:rPr>
          <w:rFonts w:ascii="ＭＳ 明朝" w:hAnsi="ＭＳ 明朝" w:hint="eastAsia"/>
          <w:sz w:val="18"/>
          <w:u w:val="single"/>
        </w:rPr>
        <w:t>[自動計測器の計測値の平均値]－[指定計測法の測定値の平均値]</w:t>
      </w:r>
    </w:p>
    <w:p w14:paraId="37A12916" w14:textId="77777777" w:rsidR="002F7319" w:rsidRDefault="002F7319">
      <w:pPr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　　　　　　　　　　</w:t>
      </w:r>
      <w:r>
        <w:rPr>
          <w:rFonts w:ascii="ＭＳ 明朝" w:hAnsi="ＭＳ 明朝" w:hint="eastAsia"/>
          <w:sz w:val="18"/>
        </w:rPr>
        <w:t>[指定計測法の測定値の平均値]</w:t>
      </w:r>
    </w:p>
    <w:p w14:paraId="3CB21373" w14:textId="77777777" w:rsidR="002F7319" w:rsidRDefault="002F7319">
      <w:pPr>
        <w:spacing w:line="240" w:lineRule="exact"/>
        <w:rPr>
          <w:rFonts w:eastAsia="ＭＳ ゴシック" w:hAnsi="Times New Roman" w:hint="eastAsia"/>
          <w:sz w:val="24"/>
        </w:rPr>
      </w:pPr>
      <w:r>
        <w:rPr>
          <w:sz w:val="18"/>
        </w:rPr>
        <w:br w:type="page"/>
      </w:r>
      <w:r>
        <w:rPr>
          <w:rFonts w:eastAsia="ＭＳ ゴシック" w:hAnsi="Times New Roman" w:hint="eastAsia"/>
          <w:sz w:val="24"/>
        </w:rPr>
        <w:lastRenderedPageBreak/>
        <w:t>別添　－</w:t>
      </w:r>
    </w:p>
    <w:p w14:paraId="16A0F02E" w14:textId="77777777" w:rsidR="002F7319" w:rsidRDefault="002F7319">
      <w:pPr>
        <w:jc w:val="center"/>
        <w:rPr>
          <w:rFonts w:hAnsi="Times New Roman"/>
        </w:rPr>
      </w:pPr>
      <w:r>
        <w:rPr>
          <w:rFonts w:hint="eastAsia"/>
          <w:b/>
          <w:bCs/>
          <w:spacing w:val="12"/>
          <w:sz w:val="26"/>
          <w:szCs w:val="26"/>
        </w:rPr>
        <w:t>その他の汚濁負荷量の測定の必要な事</w:t>
      </w:r>
      <w:r>
        <w:rPr>
          <w:rFonts w:hint="eastAsia"/>
          <w:b/>
          <w:bCs/>
          <w:sz w:val="26"/>
          <w:szCs w:val="26"/>
        </w:rPr>
        <w:t>項</w:t>
      </w:r>
    </w:p>
    <w:tbl>
      <w:tblPr>
        <w:tblW w:w="0" w:type="auto"/>
        <w:tblInd w:w="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2148"/>
        <w:gridCol w:w="17"/>
        <w:gridCol w:w="1095"/>
        <w:gridCol w:w="54"/>
        <w:gridCol w:w="1416"/>
        <w:gridCol w:w="398"/>
        <w:gridCol w:w="153"/>
        <w:gridCol w:w="1289"/>
        <w:gridCol w:w="24"/>
        <w:gridCol w:w="1498"/>
        <w:gridCol w:w="18"/>
        <w:gridCol w:w="16"/>
        <w:gridCol w:w="2207"/>
        <w:gridCol w:w="14"/>
        <w:gridCol w:w="426"/>
        <w:gridCol w:w="267"/>
        <w:gridCol w:w="16"/>
        <w:gridCol w:w="1238"/>
        <w:gridCol w:w="2164"/>
      </w:tblGrid>
      <w:tr w:rsidR="002F7319" w14:paraId="076B9908" w14:textId="77777777">
        <w:tblPrEx>
          <w:tblCellMar>
            <w:top w:w="0" w:type="dxa"/>
            <w:bottom w:w="0" w:type="dxa"/>
          </w:tblCellMar>
        </w:tblPrEx>
        <w:trPr>
          <w:gridBefore w:val="16"/>
          <w:wBefore w:w="11151" w:type="dxa"/>
          <w:trHeight w:val="420"/>
        </w:trPr>
        <w:tc>
          <w:tcPr>
            <w:tcW w:w="1521" w:type="dxa"/>
            <w:gridSpan w:val="3"/>
            <w:tcBorders>
              <w:right w:val="single" w:sz="4" w:space="0" w:color="auto"/>
            </w:tcBorders>
            <w:vAlign w:val="center"/>
          </w:tcPr>
          <w:p w14:paraId="372AE08A" w14:textId="77777777" w:rsidR="002F7319" w:rsidRDefault="002F7319">
            <w:pPr>
              <w:spacing w:line="3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指定項目の別</w:t>
            </w:r>
          </w:p>
        </w:tc>
        <w:tc>
          <w:tcPr>
            <w:tcW w:w="2164" w:type="dxa"/>
            <w:tcBorders>
              <w:left w:val="single" w:sz="4" w:space="0" w:color="auto"/>
            </w:tcBorders>
            <w:vAlign w:val="center"/>
          </w:tcPr>
          <w:p w14:paraId="02F4E115" w14:textId="77777777" w:rsidR="002F7319" w:rsidRDefault="002F7319">
            <w:pPr>
              <w:spacing w:line="3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りん含有量</w:t>
            </w:r>
          </w:p>
        </w:tc>
      </w:tr>
      <w:tr w:rsidR="002F7319" w14:paraId="0496A26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10"/>
        </w:trPr>
        <w:tc>
          <w:tcPr>
            <w:tcW w:w="3692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5DA7670" w14:textId="77777777" w:rsidR="002F7319" w:rsidRDefault="002F73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特定排出水の区分</w:t>
            </w:r>
          </w:p>
        </w:tc>
        <w:tc>
          <w:tcPr>
            <w:tcW w:w="141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8FE8FCD" w14:textId="77777777" w:rsidR="002F7319" w:rsidRDefault="002F7319">
            <w:pPr>
              <w:rPr>
                <w:rFonts w:hint="eastAsia"/>
              </w:rPr>
            </w:pPr>
          </w:p>
        </w:tc>
        <w:tc>
          <w:tcPr>
            <w:tcW w:w="9728" w:type="dxa"/>
            <w:gridSpan w:val="14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8DF9653" w14:textId="77777777" w:rsidR="002F7319" w:rsidRDefault="002F7319"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 xml:space="preserve">　　・特定排出水　　　・特定排出水以外の排出水　　　・排　出　水</w:t>
            </w:r>
          </w:p>
        </w:tc>
      </w:tr>
      <w:tr w:rsidR="002F7319" w14:paraId="4054084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261"/>
        </w:trPr>
        <w:tc>
          <w:tcPr>
            <w:tcW w:w="378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14:paraId="21E02DDE" w14:textId="77777777" w:rsidR="002F7319" w:rsidRDefault="002F731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  <w:szCs w:val="21"/>
              </w:rPr>
              <w:t>汚染状態の計測方法</w:t>
            </w:r>
          </w:p>
        </w:tc>
        <w:tc>
          <w:tcPr>
            <w:tcW w:w="3314" w:type="dxa"/>
            <w:gridSpan w:val="4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14:paraId="304C7431" w14:textId="77777777" w:rsidR="002F7319" w:rsidRDefault="002F73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水質自動計測器等の種類</w:t>
            </w:r>
            <w:r>
              <w:rPr>
                <w:rFonts w:hint="eastAsia"/>
              </w:rPr>
              <w:t>（注２）</w:t>
            </w:r>
          </w:p>
        </w:tc>
        <w:tc>
          <w:tcPr>
            <w:tcW w:w="3256" w:type="dxa"/>
            <w:gridSpan w:val="4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14:paraId="00124DC7" w14:textId="77777777" w:rsidR="002F7319" w:rsidRDefault="002F73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選定の根拠</w:t>
            </w:r>
          </w:p>
        </w:tc>
        <w:tc>
          <w:tcPr>
            <w:tcW w:w="1556" w:type="dxa"/>
            <w:gridSpan w:val="4"/>
            <w:tcBorders>
              <w:top w:val="double" w:sz="4" w:space="0" w:color="auto"/>
            </w:tcBorders>
            <w:vAlign w:val="center"/>
          </w:tcPr>
          <w:p w14:paraId="593E73D4" w14:textId="77777777" w:rsidR="002F7319" w:rsidRDefault="002F73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計測回数</w:t>
            </w:r>
          </w:p>
        </w:tc>
        <w:tc>
          <w:tcPr>
            <w:tcW w:w="2221" w:type="dxa"/>
            <w:gridSpan w:val="2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14:paraId="4BEE701F" w14:textId="77777777" w:rsidR="002F7319" w:rsidRDefault="002F73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知事の定める適用要件</w:t>
            </w:r>
          </w:p>
        </w:tc>
        <w:tc>
          <w:tcPr>
            <w:tcW w:w="4111" w:type="dxa"/>
            <w:gridSpan w:val="5"/>
            <w:tcBorders>
              <w:top w:val="doub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15503027" w14:textId="77777777" w:rsidR="002F7319" w:rsidRDefault="002F73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困難であるとする根拠</w:t>
            </w:r>
          </w:p>
        </w:tc>
      </w:tr>
      <w:tr w:rsidR="002F7319" w14:paraId="659693A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907"/>
        </w:trPr>
        <w:tc>
          <w:tcPr>
            <w:tcW w:w="378" w:type="dxa"/>
            <w:vMerge/>
            <w:tcBorders>
              <w:left w:val="single" w:sz="12" w:space="0" w:color="auto"/>
            </w:tcBorders>
          </w:tcPr>
          <w:p w14:paraId="72CF84C1" w14:textId="77777777" w:rsidR="002F7319" w:rsidRDefault="002F7319">
            <w:pPr>
              <w:rPr>
                <w:rFonts w:hint="eastAsia"/>
              </w:rPr>
            </w:pPr>
          </w:p>
        </w:tc>
        <w:tc>
          <w:tcPr>
            <w:tcW w:w="3314" w:type="dxa"/>
            <w:gridSpan w:val="4"/>
            <w:tcBorders>
              <w:right w:val="dashed" w:sz="4" w:space="0" w:color="auto"/>
            </w:tcBorders>
          </w:tcPr>
          <w:p w14:paraId="1E24D9F3" w14:textId="77777777" w:rsidR="002F7319" w:rsidRDefault="002F7319">
            <w:pPr>
              <w:rPr>
                <w:rFonts w:hint="eastAsia"/>
              </w:rPr>
            </w:pPr>
          </w:p>
        </w:tc>
        <w:tc>
          <w:tcPr>
            <w:tcW w:w="3256" w:type="dxa"/>
            <w:gridSpan w:val="4"/>
            <w:tcBorders>
              <w:left w:val="dashed" w:sz="4" w:space="0" w:color="auto"/>
            </w:tcBorders>
          </w:tcPr>
          <w:p w14:paraId="06CA003E" w14:textId="77777777" w:rsidR="002F7319" w:rsidRDefault="002F7319">
            <w:pPr>
              <w:rPr>
                <w:rFonts w:hint="eastAsia"/>
              </w:rPr>
            </w:pPr>
          </w:p>
        </w:tc>
        <w:tc>
          <w:tcPr>
            <w:tcW w:w="1556" w:type="dxa"/>
            <w:gridSpan w:val="4"/>
          </w:tcPr>
          <w:p w14:paraId="0E781083" w14:textId="77777777" w:rsidR="002F7319" w:rsidRDefault="002F7319">
            <w:pPr>
              <w:rPr>
                <w:rFonts w:hint="eastAsia"/>
              </w:rPr>
            </w:pPr>
          </w:p>
        </w:tc>
        <w:tc>
          <w:tcPr>
            <w:tcW w:w="2221" w:type="dxa"/>
            <w:gridSpan w:val="2"/>
            <w:tcBorders>
              <w:right w:val="dashed" w:sz="4" w:space="0" w:color="auto"/>
            </w:tcBorders>
          </w:tcPr>
          <w:p w14:paraId="2F1E17BB" w14:textId="77777777" w:rsidR="002F7319" w:rsidRDefault="002F7319">
            <w:pPr>
              <w:rPr>
                <w:rFonts w:hint="eastAsia"/>
              </w:rPr>
            </w:pPr>
          </w:p>
        </w:tc>
        <w:tc>
          <w:tcPr>
            <w:tcW w:w="4111" w:type="dxa"/>
            <w:gridSpan w:val="5"/>
            <w:tcBorders>
              <w:left w:val="dashed" w:sz="4" w:space="0" w:color="auto"/>
              <w:right w:val="single" w:sz="12" w:space="0" w:color="auto"/>
            </w:tcBorders>
          </w:tcPr>
          <w:p w14:paraId="308125DE" w14:textId="77777777" w:rsidR="002F7319" w:rsidRDefault="002F7319">
            <w:pPr>
              <w:rPr>
                <w:rFonts w:hint="eastAsia"/>
              </w:rPr>
            </w:pPr>
          </w:p>
        </w:tc>
      </w:tr>
      <w:tr w:rsidR="002F7319" w14:paraId="0097A44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</w:trPr>
        <w:tc>
          <w:tcPr>
            <w:tcW w:w="378" w:type="dxa"/>
            <w:vMerge/>
            <w:tcBorders>
              <w:left w:val="single" w:sz="12" w:space="0" w:color="auto"/>
            </w:tcBorders>
          </w:tcPr>
          <w:p w14:paraId="5CAC78D7" w14:textId="77777777" w:rsidR="002F7319" w:rsidRDefault="002F7319">
            <w:pPr>
              <w:rPr>
                <w:rFonts w:hint="eastAsia"/>
              </w:rPr>
            </w:pPr>
          </w:p>
        </w:tc>
        <w:tc>
          <w:tcPr>
            <w:tcW w:w="2165" w:type="dxa"/>
            <w:gridSpan w:val="2"/>
            <w:vMerge w:val="restart"/>
            <w:vAlign w:val="center"/>
          </w:tcPr>
          <w:p w14:paraId="5FA4A8E5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  <w:szCs w:val="21"/>
              </w:rPr>
              <w:t>工事着手予定年月日</w:t>
            </w:r>
          </w:p>
          <w:p w14:paraId="4AF03C65" w14:textId="77777777" w:rsidR="002F7319" w:rsidRDefault="002F73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計測開始予定年月日</w:t>
            </w:r>
          </w:p>
        </w:tc>
        <w:tc>
          <w:tcPr>
            <w:tcW w:w="8891" w:type="dxa"/>
            <w:gridSpan w:val="15"/>
            <w:vAlign w:val="center"/>
          </w:tcPr>
          <w:p w14:paraId="7D49DB69" w14:textId="77777777" w:rsidR="002F7319" w:rsidRDefault="002F73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自動計測器の性能基準（注３）</w:t>
            </w:r>
          </w:p>
        </w:tc>
        <w:tc>
          <w:tcPr>
            <w:tcW w:w="340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15733A7E" w14:textId="77777777" w:rsidR="002F7319" w:rsidRDefault="002F73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2F7319" w14:paraId="4EAB583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</w:trPr>
        <w:tc>
          <w:tcPr>
            <w:tcW w:w="378" w:type="dxa"/>
            <w:vMerge/>
            <w:tcBorders>
              <w:left w:val="single" w:sz="12" w:space="0" w:color="auto"/>
            </w:tcBorders>
          </w:tcPr>
          <w:p w14:paraId="54851918" w14:textId="77777777" w:rsidR="002F7319" w:rsidRDefault="002F7319">
            <w:pPr>
              <w:rPr>
                <w:rFonts w:hint="eastAsia"/>
              </w:rPr>
            </w:pPr>
          </w:p>
        </w:tc>
        <w:tc>
          <w:tcPr>
            <w:tcW w:w="2165" w:type="dxa"/>
            <w:gridSpan w:val="2"/>
            <w:vMerge/>
            <w:vAlign w:val="center"/>
          </w:tcPr>
          <w:p w14:paraId="11209280" w14:textId="77777777" w:rsidR="002F7319" w:rsidRDefault="002F7319">
            <w:pPr>
              <w:rPr>
                <w:rFonts w:hAnsi="Times New Roman"/>
              </w:rPr>
            </w:pPr>
          </w:p>
        </w:tc>
        <w:tc>
          <w:tcPr>
            <w:tcW w:w="2963" w:type="dxa"/>
            <w:gridSpan w:val="4"/>
            <w:tcBorders>
              <w:right w:val="dashed" w:sz="4" w:space="0" w:color="auto"/>
            </w:tcBorders>
          </w:tcPr>
          <w:p w14:paraId="29A10335" w14:textId="77777777" w:rsidR="002F7319" w:rsidRDefault="002F73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ゼロ校正液</w:t>
            </w:r>
          </w:p>
        </w:tc>
        <w:tc>
          <w:tcPr>
            <w:tcW w:w="2964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14:paraId="2104BF67" w14:textId="77777777" w:rsidR="002F7319" w:rsidRDefault="002F73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標準試料溶液</w:t>
            </w:r>
          </w:p>
        </w:tc>
        <w:tc>
          <w:tcPr>
            <w:tcW w:w="2964" w:type="dxa"/>
            <w:gridSpan w:val="7"/>
            <w:tcBorders>
              <w:left w:val="dashed" w:sz="4" w:space="0" w:color="auto"/>
            </w:tcBorders>
          </w:tcPr>
          <w:p w14:paraId="4E2FA045" w14:textId="77777777" w:rsidR="002F7319" w:rsidRDefault="002F73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実試料</w:t>
            </w:r>
          </w:p>
        </w:tc>
        <w:tc>
          <w:tcPr>
            <w:tcW w:w="3402" w:type="dxa"/>
            <w:gridSpan w:val="2"/>
            <w:vMerge/>
            <w:tcBorders>
              <w:right w:val="single" w:sz="12" w:space="0" w:color="auto"/>
            </w:tcBorders>
          </w:tcPr>
          <w:p w14:paraId="14244658" w14:textId="77777777" w:rsidR="002F7319" w:rsidRDefault="002F7319">
            <w:pPr>
              <w:rPr>
                <w:rFonts w:hint="eastAsia"/>
              </w:rPr>
            </w:pPr>
          </w:p>
        </w:tc>
      </w:tr>
      <w:tr w:rsidR="002F7319" w14:paraId="02159FC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</w:trPr>
        <w:tc>
          <w:tcPr>
            <w:tcW w:w="378" w:type="dxa"/>
            <w:vMerge/>
            <w:tcBorders>
              <w:left w:val="single" w:sz="12" w:space="0" w:color="auto"/>
            </w:tcBorders>
          </w:tcPr>
          <w:p w14:paraId="1E630873" w14:textId="77777777" w:rsidR="002F7319" w:rsidRDefault="002F7319">
            <w:pPr>
              <w:rPr>
                <w:rFonts w:hint="eastAsia"/>
              </w:rPr>
            </w:pPr>
          </w:p>
        </w:tc>
        <w:tc>
          <w:tcPr>
            <w:tcW w:w="2165" w:type="dxa"/>
            <w:gridSpan w:val="2"/>
          </w:tcPr>
          <w:p w14:paraId="5847E38A" w14:textId="77777777" w:rsidR="002F7319" w:rsidRDefault="002F7319">
            <w:pPr>
              <w:rPr>
                <w:rFonts w:hint="eastAsia"/>
              </w:rPr>
            </w:pPr>
          </w:p>
          <w:p w14:paraId="58F11513" w14:textId="77777777" w:rsidR="002F7319" w:rsidRDefault="002F7319">
            <w:pPr>
              <w:rPr>
                <w:rFonts w:hAnsi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position w:val="10"/>
                <w:szCs w:val="21"/>
              </w:rPr>
              <w:t>年　　月　　日</w:t>
            </w:r>
          </w:p>
          <w:p w14:paraId="33C261FB" w14:textId="77777777" w:rsidR="002F7319" w:rsidRDefault="002F7319">
            <w:pPr>
              <w:rPr>
                <w:rFonts w:hint="eastAsia"/>
              </w:rPr>
            </w:pPr>
          </w:p>
          <w:p w14:paraId="43359920" w14:textId="77777777" w:rsidR="002F7319" w:rsidRDefault="002F73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position w:val="10"/>
                <w:szCs w:val="21"/>
              </w:rPr>
              <w:t>年　　月　　日</w:t>
            </w:r>
          </w:p>
        </w:tc>
        <w:tc>
          <w:tcPr>
            <w:tcW w:w="2963" w:type="dxa"/>
            <w:gridSpan w:val="4"/>
            <w:tcBorders>
              <w:right w:val="dashed" w:sz="4" w:space="0" w:color="auto"/>
            </w:tcBorders>
          </w:tcPr>
          <w:p w14:paraId="7A402A47" w14:textId="77777777" w:rsidR="002F7319" w:rsidRDefault="002F7319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afterLines="50" w:after="120"/>
              <w:rPr>
                <w:rFonts w:hint="eastAsia"/>
              </w:rPr>
            </w:pPr>
            <w:r>
              <w:rPr>
                <w:rFonts w:hint="eastAsia"/>
              </w:rPr>
              <w:t>・計測回数：　　　　　　回</w:t>
            </w:r>
          </w:p>
          <w:p w14:paraId="0AA2D4D7" w14:textId="77777777" w:rsidR="002F7319" w:rsidRDefault="002F7319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sz w:val="18"/>
              </w:rPr>
              <w:t>各計測値とその平均値との差の、</w:t>
            </w:r>
          </w:p>
          <w:p w14:paraId="23CBF713" w14:textId="77777777" w:rsidR="002F7319" w:rsidRDefault="002F7319">
            <w:pPr>
              <w:spacing w:line="240" w:lineRule="exact"/>
              <w:ind w:leftChars="100" w:left="21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最大目盛値に対する比率：</w:t>
            </w:r>
          </w:p>
          <w:p w14:paraId="62D26BDE" w14:textId="77777777" w:rsidR="002F7319" w:rsidRDefault="002F7319">
            <w:pPr>
              <w:spacing w:line="240" w:lineRule="exact"/>
              <w:ind w:leftChars="100" w:left="210"/>
              <w:rPr>
                <w:rFonts w:hint="eastAsia"/>
              </w:rPr>
            </w:pPr>
          </w:p>
          <w:p w14:paraId="3D8106EE" w14:textId="77777777" w:rsidR="002F7319" w:rsidRDefault="002F7319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～　　　　％</w:t>
            </w:r>
          </w:p>
        </w:tc>
        <w:tc>
          <w:tcPr>
            <w:tcW w:w="2964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14:paraId="19F3A5CA" w14:textId="77777777" w:rsidR="002F7319" w:rsidRDefault="002F7319">
            <w:pPr>
              <w:pStyle w:val="a3"/>
              <w:tabs>
                <w:tab w:val="left" w:pos="840"/>
              </w:tabs>
              <w:snapToGrid/>
              <w:spacing w:beforeLines="50" w:before="120" w:afterLines="50" w:after="120"/>
            </w:pPr>
            <w:r>
              <w:rPr>
                <w:rFonts w:hint="eastAsia"/>
              </w:rPr>
              <w:t>・計測回数：　　　　　　回</w:t>
            </w:r>
          </w:p>
          <w:p w14:paraId="332BFB3E" w14:textId="77777777" w:rsidR="002F7319" w:rsidRDefault="002F7319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sz w:val="18"/>
              </w:rPr>
              <w:t>計測値の平均値と標準試料溶液</w:t>
            </w:r>
          </w:p>
          <w:p w14:paraId="39525097" w14:textId="77777777" w:rsidR="002F7319" w:rsidRDefault="002F7319">
            <w:pPr>
              <w:spacing w:line="240" w:lineRule="exact"/>
              <w:ind w:leftChars="100" w:left="21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濃度との差の標準試料溶液濃度</w:t>
            </w:r>
          </w:p>
          <w:p w14:paraId="25EA8D3E" w14:textId="77777777" w:rsidR="002F7319" w:rsidRDefault="002F7319">
            <w:pPr>
              <w:spacing w:line="240" w:lineRule="exact"/>
              <w:ind w:leftChars="100" w:left="210"/>
              <w:rPr>
                <w:rFonts w:ascii="ＭＳ 明朝" w:hAnsi="ＭＳ 明朝" w:hint="eastAsia"/>
                <w:sz w:val="18"/>
              </w:rPr>
            </w:pPr>
            <w:r>
              <w:rPr>
                <w:rFonts w:hint="eastAsia"/>
                <w:sz w:val="18"/>
              </w:rPr>
              <w:t>に対する</w:t>
            </w:r>
            <w:r>
              <w:rPr>
                <w:rFonts w:ascii="ＭＳ 明朝" w:hAnsi="ＭＳ 明朝" w:hint="eastAsia"/>
                <w:sz w:val="18"/>
              </w:rPr>
              <w:t>比率</w:t>
            </w:r>
            <w:r>
              <w:rPr>
                <w:rFonts w:hint="eastAsia"/>
                <w:sz w:val="18"/>
              </w:rPr>
              <w:t>［又は濃度差］</w:t>
            </w:r>
            <w:r>
              <w:rPr>
                <w:rFonts w:ascii="ＭＳ 明朝" w:hAnsi="ＭＳ 明朝" w:hint="eastAsia"/>
                <w:sz w:val="18"/>
              </w:rPr>
              <w:t>：</w:t>
            </w:r>
          </w:p>
          <w:p w14:paraId="32395BF1" w14:textId="77777777" w:rsidR="002F7319" w:rsidRDefault="002F7319">
            <w:pPr>
              <w:spacing w:line="240" w:lineRule="exact"/>
              <w:ind w:leftChars="100" w:left="210"/>
              <w:rPr>
                <w:rFonts w:ascii="ＭＳ 明朝" w:hAnsi="ＭＳ 明朝" w:hint="eastAsia"/>
                <w:sz w:val="18"/>
              </w:rPr>
            </w:pPr>
          </w:p>
          <w:p w14:paraId="5D88ECEA" w14:textId="77777777" w:rsidR="002F7319" w:rsidRDefault="002F7319">
            <w:pPr>
              <w:ind w:leftChars="100" w:left="210"/>
              <w:rPr>
                <w:rFonts w:ascii="ＭＳ Ｐ明朝" w:eastAsia="ＭＳ Ｐ明朝" w:hAnsi="ＭＳ Ｐ明朝" w:hint="eastAsia"/>
              </w:rPr>
            </w:pPr>
            <w:r>
              <w:rPr>
                <w:rFonts w:hint="eastAsia"/>
              </w:rPr>
              <w:t xml:space="preserve">　　　　　　　　　％</w:t>
            </w:r>
          </w:p>
          <w:p w14:paraId="68F5A7F8" w14:textId="77777777" w:rsidR="002F7319" w:rsidRDefault="002F7319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 xml:space="preserve">［　　　　　　　</w:t>
            </w:r>
            <w:r>
              <w:rPr>
                <w:rFonts w:ascii="ＭＳ Ｐ明朝" w:eastAsia="ＭＳ Ｐ明朝" w:hAnsi="ＭＳ Ｐ明朝" w:hint="eastAsia"/>
              </w:rPr>
              <w:t>mgP/L］</w:t>
            </w:r>
          </w:p>
        </w:tc>
        <w:tc>
          <w:tcPr>
            <w:tcW w:w="2964" w:type="dxa"/>
            <w:gridSpan w:val="7"/>
            <w:tcBorders>
              <w:left w:val="dashed" w:sz="4" w:space="0" w:color="auto"/>
            </w:tcBorders>
          </w:tcPr>
          <w:p w14:paraId="3339C291" w14:textId="77777777" w:rsidR="002F7319" w:rsidRDefault="002F7319">
            <w:pPr>
              <w:pStyle w:val="a3"/>
              <w:tabs>
                <w:tab w:val="left" w:pos="840"/>
              </w:tabs>
              <w:snapToGrid/>
              <w:spacing w:beforeLines="50" w:before="120" w:afterLines="50" w:after="120"/>
            </w:pPr>
            <w:r>
              <w:rPr>
                <w:rFonts w:hint="eastAsia"/>
              </w:rPr>
              <w:t>・計測回数：　　　　　　回</w:t>
            </w:r>
          </w:p>
          <w:p w14:paraId="49E9F69D" w14:textId="77777777" w:rsidR="002F7319" w:rsidRDefault="002F7319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sz w:val="18"/>
              </w:rPr>
              <w:t>計測値の平均値と指定計測法</w:t>
            </w:r>
          </w:p>
          <w:p w14:paraId="2FA6B8E2" w14:textId="77777777" w:rsidR="002F7319" w:rsidRDefault="002F7319">
            <w:pPr>
              <w:spacing w:line="240" w:lineRule="exact"/>
              <w:ind w:leftChars="100" w:left="21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による測定値の平均値との誤</w:t>
            </w:r>
          </w:p>
          <w:p w14:paraId="2A0F7365" w14:textId="77777777" w:rsidR="002F7319" w:rsidRDefault="002F7319">
            <w:pPr>
              <w:spacing w:line="240" w:lineRule="exact"/>
              <w:ind w:leftChars="100" w:left="21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差率（注４）［又は濃度差］：</w:t>
            </w:r>
          </w:p>
          <w:p w14:paraId="2DCAB37F" w14:textId="77777777" w:rsidR="002F7319" w:rsidRDefault="002F7319">
            <w:pPr>
              <w:rPr>
                <w:rFonts w:hint="eastAsia"/>
              </w:rPr>
            </w:pPr>
          </w:p>
          <w:p w14:paraId="5454E5C1" w14:textId="77777777" w:rsidR="002F7319" w:rsidRDefault="002F7319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％</w:t>
            </w:r>
          </w:p>
          <w:p w14:paraId="57FEF60D" w14:textId="77777777" w:rsidR="002F7319" w:rsidRDefault="002F7319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 xml:space="preserve">［　　　　　　　</w:t>
            </w:r>
            <w:r>
              <w:rPr>
                <w:rFonts w:ascii="ＭＳ Ｐ明朝" w:eastAsia="ＭＳ Ｐ明朝" w:hAnsi="ＭＳ Ｐ明朝" w:hint="eastAsia"/>
              </w:rPr>
              <w:t>mgP/L</w:t>
            </w:r>
            <w:r>
              <w:rPr>
                <w:rFonts w:hint="eastAsia"/>
              </w:rPr>
              <w:t>］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</w:tcPr>
          <w:p w14:paraId="6B3241DD" w14:textId="77777777" w:rsidR="002F7319" w:rsidRDefault="002F7319">
            <w:pPr>
              <w:rPr>
                <w:rFonts w:hint="eastAsia"/>
              </w:rPr>
            </w:pPr>
          </w:p>
        </w:tc>
      </w:tr>
      <w:tr w:rsidR="002F7319" w14:paraId="76019AB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260"/>
        </w:trPr>
        <w:tc>
          <w:tcPr>
            <w:tcW w:w="378" w:type="dxa"/>
            <w:vMerge w:val="restart"/>
            <w:tcBorders>
              <w:top w:val="double" w:sz="4" w:space="0" w:color="000000"/>
              <w:left w:val="single" w:sz="12" w:space="0" w:color="auto"/>
              <w:bottom w:val="nil"/>
              <w:right w:val="single" w:sz="4" w:space="0" w:color="000000"/>
            </w:tcBorders>
            <w:textDirection w:val="tbRlV"/>
            <w:vAlign w:val="center"/>
          </w:tcPr>
          <w:p w14:paraId="129EEC03" w14:textId="77777777" w:rsidR="002F7319" w:rsidRDefault="002F7319">
            <w:pPr>
              <w:ind w:left="113" w:right="113"/>
              <w:jc w:val="center"/>
              <w:rPr>
                <w:rFonts w:hAnsi="Times New Roman"/>
                <w:spacing w:val="40"/>
              </w:rPr>
            </w:pPr>
            <w:r>
              <w:rPr>
                <w:rFonts w:hint="eastAsia"/>
                <w:spacing w:val="40"/>
                <w:szCs w:val="21"/>
              </w:rPr>
              <w:t>量の計測方法</w:t>
            </w:r>
          </w:p>
        </w:tc>
        <w:tc>
          <w:tcPr>
            <w:tcW w:w="326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5D0DF58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  <w:szCs w:val="21"/>
              </w:rPr>
              <w:t>流量計等の種類</w:t>
            </w:r>
            <w:r>
              <w:rPr>
                <w:rFonts w:hint="eastAsia"/>
              </w:rPr>
              <w:t>（注２）</w:t>
            </w:r>
          </w:p>
        </w:tc>
        <w:tc>
          <w:tcPr>
            <w:tcW w:w="3334" w:type="dxa"/>
            <w:gridSpan w:val="6"/>
            <w:tcBorders>
              <w:top w:val="doub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522E9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  <w:szCs w:val="21"/>
              </w:rPr>
              <w:t>選定の根拠</w:t>
            </w:r>
          </w:p>
        </w:tc>
        <w:tc>
          <w:tcPr>
            <w:tcW w:w="151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92CDE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  <w:szCs w:val="21"/>
              </w:rPr>
              <w:t>計測回数</w:t>
            </w:r>
          </w:p>
        </w:tc>
        <w:tc>
          <w:tcPr>
            <w:tcW w:w="222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E6B33E4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知事の定める適用要件</w:t>
            </w:r>
          </w:p>
        </w:tc>
        <w:tc>
          <w:tcPr>
            <w:tcW w:w="4125" w:type="dxa"/>
            <w:gridSpan w:val="6"/>
            <w:tcBorders>
              <w:top w:val="double" w:sz="4" w:space="0" w:color="000000"/>
              <w:left w:val="dashed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1B27364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  <w:szCs w:val="21"/>
              </w:rPr>
              <w:t>困難であるとする根拠</w:t>
            </w:r>
          </w:p>
        </w:tc>
      </w:tr>
      <w:tr w:rsidR="002F7319" w14:paraId="1B790F1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907"/>
        </w:trPr>
        <w:tc>
          <w:tcPr>
            <w:tcW w:w="37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6987090" w14:textId="77777777" w:rsidR="002F7319" w:rsidRDefault="002F7319">
            <w:pPr>
              <w:rPr>
                <w:rFonts w:hAnsi="Times New Roma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1230C5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C6EA0" w14:textId="77777777" w:rsidR="002F7319" w:rsidRDefault="002F731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Times New Roman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C928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89DBA1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125" w:type="dxa"/>
            <w:gridSpan w:val="6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5F963D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</w:tr>
      <w:tr w:rsidR="002F7319" w14:paraId="2C58ECF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260"/>
        </w:trPr>
        <w:tc>
          <w:tcPr>
            <w:tcW w:w="37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E45D914" w14:textId="77777777" w:rsidR="002F7319" w:rsidRDefault="002F7319">
            <w:pPr>
              <w:rPr>
                <w:rFonts w:hAnsi="Times New Roman"/>
              </w:rPr>
            </w:pP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A58C50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  <w:szCs w:val="21"/>
              </w:rPr>
              <w:t>工事着手予定年月日</w:t>
            </w:r>
          </w:p>
          <w:p w14:paraId="7204ADCE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  <w:position w:val="4"/>
                <w:szCs w:val="21"/>
              </w:rPr>
              <w:t>計測開始予定年月日</w:t>
            </w:r>
          </w:p>
        </w:tc>
        <w:tc>
          <w:tcPr>
            <w:tcW w:w="31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88CA262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position w:val="4"/>
                <w:sz w:val="14"/>
                <w:szCs w:val="14"/>
              </w:rPr>
              <w:t>※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換算式</w:t>
            </w:r>
            <w:r>
              <w:rPr>
                <w:rFonts w:hint="eastAsia"/>
              </w:rPr>
              <w:t>（注３）</w:t>
            </w:r>
          </w:p>
        </w:tc>
        <w:tc>
          <w:tcPr>
            <w:tcW w:w="5759" w:type="dxa"/>
            <w:gridSpan w:val="9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E6ED5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position w:val="2"/>
                <w:sz w:val="14"/>
                <w:szCs w:val="14"/>
              </w:rPr>
              <w:t>※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換算式の根拠</w:t>
            </w: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42EA411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2F7319" w14:paraId="3957E3F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360"/>
        </w:trPr>
        <w:tc>
          <w:tcPr>
            <w:tcW w:w="37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A8813A0" w14:textId="77777777" w:rsidR="002F7319" w:rsidRDefault="002F7319">
            <w:pPr>
              <w:rPr>
                <w:rFonts w:hAnsi="Times New Roman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5D50B" w14:textId="77777777" w:rsidR="002F7319" w:rsidRDefault="002F7319">
            <w:pPr>
              <w:rPr>
                <w:rFonts w:hAnsi="Times New Roman"/>
              </w:rPr>
            </w:pPr>
          </w:p>
        </w:tc>
        <w:tc>
          <w:tcPr>
            <w:tcW w:w="313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3AAABA66" w14:textId="77777777" w:rsidR="002F7319" w:rsidRDefault="002F7319">
            <w:pPr>
              <w:rPr>
                <w:rFonts w:hAnsi="Times New Roman"/>
              </w:rPr>
            </w:pPr>
          </w:p>
        </w:tc>
        <w:tc>
          <w:tcPr>
            <w:tcW w:w="5759" w:type="dxa"/>
            <w:gridSpan w:val="9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42BDA5C2" w14:textId="77777777" w:rsidR="002F7319" w:rsidRDefault="002F7319">
            <w:pPr>
              <w:rPr>
                <w:rFonts w:hAnsi="Times New Roman"/>
              </w:rPr>
            </w:pPr>
          </w:p>
        </w:tc>
        <w:tc>
          <w:tcPr>
            <w:tcW w:w="3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08CEC75" w14:textId="77777777" w:rsidR="002F7319" w:rsidRDefault="002F7319">
            <w:pPr>
              <w:rPr>
                <w:rFonts w:hAnsi="Times New Roman"/>
              </w:rPr>
            </w:pPr>
          </w:p>
        </w:tc>
      </w:tr>
      <w:tr w:rsidR="002F7319" w14:paraId="6693739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780"/>
        </w:trPr>
        <w:tc>
          <w:tcPr>
            <w:tcW w:w="3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BD1AC62" w14:textId="77777777" w:rsidR="002F7319" w:rsidRDefault="002F7319">
            <w:pPr>
              <w:rPr>
                <w:rFonts w:hAnsi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5CF2A9B" w14:textId="77777777" w:rsidR="002F7319" w:rsidRDefault="002F7319">
            <w:pPr>
              <w:rPr>
                <w:rFonts w:hAnsi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position w:val="10"/>
                <w:szCs w:val="21"/>
              </w:rPr>
              <w:t>年　　月　　日</w:t>
            </w:r>
          </w:p>
          <w:p w14:paraId="67A251A6" w14:textId="77777777" w:rsidR="002F7319" w:rsidRDefault="002F7319">
            <w:pPr>
              <w:rPr>
                <w:rFonts w:hAnsi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position w:val="10"/>
                <w:szCs w:val="21"/>
              </w:rPr>
              <w:t>年　　月　　日</w:t>
            </w:r>
          </w:p>
        </w:tc>
        <w:tc>
          <w:tcPr>
            <w:tcW w:w="3133" w:type="dxa"/>
            <w:gridSpan w:val="6"/>
            <w:vMerge/>
            <w:tcBorders>
              <w:top w:val="nil"/>
              <w:left w:val="single" w:sz="4" w:space="0" w:color="000000"/>
              <w:bottom w:val="single" w:sz="12" w:space="0" w:color="auto"/>
              <w:right w:val="dashed" w:sz="4" w:space="0" w:color="000000"/>
            </w:tcBorders>
            <w:vAlign w:val="center"/>
          </w:tcPr>
          <w:p w14:paraId="5923493C" w14:textId="77777777" w:rsidR="002F7319" w:rsidRDefault="002F7319">
            <w:pPr>
              <w:rPr>
                <w:rFonts w:hAnsi="Times New Roman"/>
              </w:rPr>
            </w:pPr>
          </w:p>
        </w:tc>
        <w:tc>
          <w:tcPr>
            <w:tcW w:w="5759" w:type="dxa"/>
            <w:gridSpan w:val="9"/>
            <w:vMerge/>
            <w:tcBorders>
              <w:top w:val="nil"/>
              <w:left w:val="dashed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BD6D45" w14:textId="77777777" w:rsidR="002F7319" w:rsidRDefault="002F7319">
            <w:pPr>
              <w:rPr>
                <w:rFonts w:hAnsi="Times New Roman"/>
              </w:rPr>
            </w:pPr>
          </w:p>
        </w:tc>
        <w:tc>
          <w:tcPr>
            <w:tcW w:w="3418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315CE2D" w14:textId="77777777" w:rsidR="002F7319" w:rsidRDefault="002F7319">
            <w:pPr>
              <w:rPr>
                <w:rFonts w:hAnsi="Times New Roman"/>
              </w:rPr>
            </w:pPr>
          </w:p>
        </w:tc>
      </w:tr>
    </w:tbl>
    <w:p w14:paraId="41C5EFCC" w14:textId="77777777" w:rsidR="002F7319" w:rsidRDefault="002F7319">
      <w:pPr>
        <w:tabs>
          <w:tab w:val="left" w:pos="9030"/>
        </w:tabs>
        <w:spacing w:line="240" w:lineRule="exact"/>
        <w:rPr>
          <w:rFonts w:hAnsi="Times New Roman"/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>注　１　特定排出水の区分ごとに記入すること。</w:t>
      </w:r>
      <w:r>
        <w:rPr>
          <w:sz w:val="18"/>
        </w:rPr>
        <w:t xml:space="preserve">                     </w:t>
      </w:r>
      <w:r>
        <w:rPr>
          <w:rFonts w:hint="eastAsia"/>
          <w:sz w:val="18"/>
        </w:rPr>
        <w:t xml:space="preserve">　　　　　</w:t>
      </w: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　　　　　　　　</w:t>
      </w:r>
      <w:r>
        <w:rPr>
          <w:sz w:val="18"/>
        </w:rPr>
        <w:t xml:space="preserve"> </w:t>
      </w:r>
      <w:r>
        <w:rPr>
          <w:rFonts w:hAnsi="Times New Roman" w:hint="eastAsia"/>
          <w:sz w:val="18"/>
        </w:rPr>
        <w:t>※</w:t>
      </w:r>
      <w:r>
        <w:rPr>
          <w:rFonts w:hAnsi="Times New Roman" w:hint="eastAsia"/>
          <w:sz w:val="18"/>
        </w:rPr>
        <w:tab/>
      </w:r>
      <w:r>
        <w:rPr>
          <w:rFonts w:hAnsi="Times New Roman" w:hint="eastAsia"/>
          <w:sz w:val="18"/>
        </w:rPr>
        <w:t>用水の量を計測することにより、特定排出水の量又は特定排出水以外の</w:t>
      </w:r>
    </w:p>
    <w:p w14:paraId="618D48B0" w14:textId="77777777" w:rsidR="002F7319" w:rsidRDefault="002F7319">
      <w:pPr>
        <w:tabs>
          <w:tab w:val="left" w:pos="9030"/>
        </w:tabs>
        <w:spacing w:line="240" w:lineRule="exact"/>
        <w:rPr>
          <w:rFonts w:hAnsi="Times New Roman"/>
          <w:sz w:val="18"/>
        </w:rPr>
      </w:pPr>
      <w:r>
        <w:rPr>
          <w:rFonts w:hint="eastAsia"/>
          <w:sz w:val="18"/>
        </w:rPr>
        <w:t xml:space="preserve">　　　２　形状図、仕様書（又はカタログ）等を添付すること。</w:t>
      </w:r>
      <w:r>
        <w:rPr>
          <w:rFonts w:hint="eastAsia"/>
          <w:sz w:val="18"/>
        </w:rPr>
        <w:tab/>
      </w:r>
      <w:r>
        <w:rPr>
          <w:rFonts w:hAnsi="Times New Roman" w:hint="eastAsia"/>
          <w:sz w:val="18"/>
        </w:rPr>
        <w:t>排出水の</w:t>
      </w:r>
      <w:r>
        <w:rPr>
          <w:rFonts w:hint="eastAsia"/>
          <w:sz w:val="18"/>
        </w:rPr>
        <w:t>量を計測する場合のみ記入。</w:t>
      </w:r>
    </w:p>
    <w:p w14:paraId="042A7124" w14:textId="77777777" w:rsidR="002F7319" w:rsidRDefault="002F7319">
      <w:pPr>
        <w:spacing w:line="240" w:lineRule="exact"/>
        <w:rPr>
          <w:sz w:val="18"/>
        </w:rPr>
      </w:pPr>
      <w:r>
        <w:rPr>
          <w:sz w:val="18"/>
        </w:rPr>
        <w:t xml:space="preserve">   </w:t>
      </w: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 </w:t>
      </w:r>
      <w:r>
        <w:rPr>
          <w:rFonts w:hint="eastAsia"/>
          <w:sz w:val="18"/>
        </w:rPr>
        <w:t>３　性能基準及び換算式の算定の基礎となったグラフ、データ等を添付すること。</w:t>
      </w:r>
    </w:p>
    <w:p w14:paraId="6B432673" w14:textId="77777777" w:rsidR="002F7319" w:rsidRDefault="002F7319">
      <w:pPr>
        <w:spacing w:line="240" w:lineRule="exact"/>
        <w:rPr>
          <w:rFonts w:hint="eastAsia"/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  </w:t>
      </w:r>
      <w:r>
        <w:rPr>
          <w:rFonts w:hint="eastAsia"/>
          <w:sz w:val="18"/>
        </w:rPr>
        <w:t>４　誤差率は、次式により求めること。</w:t>
      </w:r>
    </w:p>
    <w:p w14:paraId="0A2708B6" w14:textId="3218E3C2" w:rsidR="002F7319" w:rsidRDefault="002F1AA2">
      <w:pPr>
        <w:spacing w:line="240" w:lineRule="exact"/>
        <w:rPr>
          <w:rFonts w:ascii="ＭＳ 明朝" w:hAnsi="ＭＳ 明朝" w:hint="eastAsia"/>
          <w:sz w:val="18"/>
          <w:u w:val="single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8246B" wp14:editId="3F54C511">
                <wp:simplePos x="0" y="0"/>
                <wp:positionH relativeFrom="column">
                  <wp:posOffset>4679950</wp:posOffset>
                </wp:positionH>
                <wp:positionV relativeFrom="paragraph">
                  <wp:posOffset>87630</wp:posOffset>
                </wp:positionV>
                <wp:extent cx="444500" cy="150495"/>
                <wp:effectExtent l="1905" t="0" r="1270" b="3810"/>
                <wp:wrapNone/>
                <wp:docPr id="2016358915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6DD406" w14:textId="77777777" w:rsidR="002F7319" w:rsidRDefault="002F7319">
                            <w:pPr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×100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8246B" id="Text Box 255" o:spid="_x0000_s1028" type="#_x0000_t202" style="position:absolute;left:0;text-align:left;margin-left:368.5pt;margin-top:6.9pt;width:35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" filled="f" stroked="f">
                <v:textbox inset="0,0,0,0">
                  <w:txbxContent>
                    <w:p w14:paraId="4E6DD406" w14:textId="77777777" w:rsidR="002F7319" w:rsidRDefault="002F7319">
                      <w:pPr>
                        <w:rPr>
                          <w:rFonts w:ascii="ＭＳ Ｐ明朝" w:eastAsia="ＭＳ Ｐ明朝" w:hAnsi="ＭＳ Ｐ明朝" w:hint="eastAsia"/>
                          <w:sz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×100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79E507" wp14:editId="5371D833">
                <wp:simplePos x="0" y="0"/>
                <wp:positionH relativeFrom="column">
                  <wp:posOffset>587375</wp:posOffset>
                </wp:positionH>
                <wp:positionV relativeFrom="paragraph">
                  <wp:posOffset>78740</wp:posOffset>
                </wp:positionV>
                <wp:extent cx="866140" cy="167005"/>
                <wp:effectExtent l="0" t="0" r="0" b="0"/>
                <wp:wrapNone/>
                <wp:docPr id="770223463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06B5D" w14:textId="77777777" w:rsidR="002F7319" w:rsidRDefault="002F7319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誤差率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(％)＝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9E507" id="Text Box 254" o:spid="_x0000_s1029" type="#_x0000_t202" style="position:absolute;left:0;text-align:left;margin-left:46.25pt;margin-top:6.2pt;width:68.2pt;height:1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" filled="f" stroked="f">
                <v:textbox inset="0,0,0,0">
                  <w:txbxContent>
                    <w:p w14:paraId="51906B5D" w14:textId="77777777" w:rsidR="002F7319" w:rsidRDefault="002F7319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誤差率</w:t>
                      </w:r>
                      <w:r>
                        <w:rPr>
                          <w:rFonts w:ascii="ＭＳ 明朝" w:hAnsi="ＭＳ 明朝" w:hint="eastAsia"/>
                          <w:sz w:val="18"/>
                        </w:rPr>
                        <w:t>(％)＝</w:t>
                      </w:r>
                    </w:p>
                  </w:txbxContent>
                </v:textbox>
              </v:shape>
            </w:pict>
          </mc:Fallback>
        </mc:AlternateContent>
      </w:r>
      <w:r w:rsidR="002F7319">
        <w:rPr>
          <w:rFonts w:hint="eastAsia"/>
          <w:sz w:val="18"/>
        </w:rPr>
        <w:t xml:space="preserve">　　　　　　　　　　　</w:t>
      </w:r>
      <w:r w:rsidR="002F7319">
        <w:rPr>
          <w:rFonts w:ascii="ＭＳ 明朝" w:hAnsi="ＭＳ 明朝" w:hint="eastAsia"/>
          <w:sz w:val="18"/>
        </w:rPr>
        <w:t xml:space="preserve"> </w:t>
      </w:r>
      <w:r w:rsidR="002F7319">
        <w:rPr>
          <w:rFonts w:ascii="ＭＳ 明朝" w:hAnsi="ＭＳ 明朝" w:hint="eastAsia"/>
          <w:sz w:val="18"/>
          <w:u w:val="single"/>
        </w:rPr>
        <w:t>[自動計測器の計測値の平均値]－[指定計測法の測定値の平均値]</w:t>
      </w:r>
    </w:p>
    <w:p w14:paraId="1685D635" w14:textId="77777777" w:rsidR="002F7319" w:rsidRDefault="002F7319">
      <w:pPr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　　　　　　　　　　</w:t>
      </w:r>
      <w:r>
        <w:rPr>
          <w:rFonts w:ascii="ＭＳ 明朝" w:hAnsi="ＭＳ 明朝" w:hint="eastAsia"/>
          <w:sz w:val="18"/>
        </w:rPr>
        <w:t>[指定計測法の測定値の平均値]</w:t>
      </w:r>
    </w:p>
    <w:p w14:paraId="2777698D" w14:textId="77777777" w:rsidR="002F7319" w:rsidRDefault="002F7319">
      <w:pPr>
        <w:rPr>
          <w:rFonts w:hAnsi="Times New Roman" w:hint="eastAsia"/>
        </w:rPr>
        <w:sectPr w:rsidR="002F7319">
          <w:headerReference w:type="default" r:id="rId6"/>
          <w:footerReference w:type="default" r:id="rId7"/>
          <w:pgSz w:w="16838" w:h="11906" w:orient="landscape"/>
          <w:pgMar w:top="1134" w:right="908" w:bottom="1134" w:left="1078" w:header="720" w:footer="720" w:gutter="0"/>
          <w:cols w:space="720"/>
          <w:noEndnote/>
          <w:docGrid w:linePitch="286"/>
        </w:sectPr>
      </w:pPr>
    </w:p>
    <w:p w14:paraId="2B1905D7" w14:textId="77777777" w:rsidR="002F7319" w:rsidRDefault="002F7319">
      <w:pPr>
        <w:pStyle w:val="a3"/>
        <w:tabs>
          <w:tab w:val="clear" w:pos="4252"/>
          <w:tab w:val="clear" w:pos="8504"/>
        </w:tabs>
        <w:snapToGrid/>
        <w:rPr>
          <w:rFonts w:eastAsia="ＭＳ ゴシック" w:hAnsi="Times New Roman" w:hint="eastAsia"/>
          <w:sz w:val="24"/>
          <w:szCs w:val="21"/>
        </w:rPr>
      </w:pPr>
      <w:r>
        <w:rPr>
          <w:rFonts w:eastAsia="ＭＳ ゴシック" w:hAnsi="Times New Roman" w:hint="eastAsia"/>
          <w:sz w:val="24"/>
          <w:szCs w:val="21"/>
        </w:rPr>
        <w:lastRenderedPageBreak/>
        <w:t>別添</w:t>
      </w:r>
    </w:p>
    <w:p w14:paraId="7A01C4BF" w14:textId="77777777" w:rsidR="002F7319" w:rsidRDefault="002F7319">
      <w:pPr>
        <w:spacing w:afterLines="50" w:after="120"/>
        <w:jc w:val="center"/>
        <w:rPr>
          <w:rFonts w:hint="eastAsia"/>
          <w:b/>
          <w:bCs/>
          <w:sz w:val="26"/>
          <w:szCs w:val="26"/>
        </w:rPr>
      </w:pPr>
      <w:r>
        <w:rPr>
          <w:rFonts w:hint="eastAsia"/>
          <w:b/>
          <w:bCs/>
          <w:spacing w:val="12"/>
          <w:sz w:val="26"/>
          <w:szCs w:val="26"/>
        </w:rPr>
        <w:t>汚濁負荷量及び特定排出水等の量の補そく</w:t>
      </w:r>
      <w:r>
        <w:rPr>
          <w:rFonts w:hint="eastAsia"/>
          <w:b/>
          <w:bCs/>
          <w:sz w:val="26"/>
          <w:szCs w:val="26"/>
        </w:rPr>
        <w:t>率</w:t>
      </w:r>
    </w:p>
    <w:tbl>
      <w:tblPr>
        <w:tblW w:w="15168" w:type="dxa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2"/>
        <w:gridCol w:w="421"/>
        <w:gridCol w:w="421"/>
        <w:gridCol w:w="421"/>
        <w:gridCol w:w="420"/>
        <w:gridCol w:w="421"/>
        <w:gridCol w:w="421"/>
        <w:gridCol w:w="421"/>
        <w:gridCol w:w="421"/>
        <w:gridCol w:w="421"/>
        <w:gridCol w:w="421"/>
        <w:gridCol w:w="421"/>
        <w:gridCol w:w="421"/>
        <w:gridCol w:w="420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0"/>
        <w:gridCol w:w="421"/>
        <w:gridCol w:w="421"/>
        <w:gridCol w:w="421"/>
        <w:gridCol w:w="421"/>
        <w:gridCol w:w="421"/>
        <w:gridCol w:w="2541"/>
      </w:tblGrid>
      <w:tr w:rsidR="002F7319" w14:paraId="65DA587B" w14:textId="77777777">
        <w:tblPrEx>
          <w:tblCellMar>
            <w:top w:w="0" w:type="dxa"/>
            <w:bottom w:w="0" w:type="dxa"/>
          </w:tblCellMar>
        </w:tblPrEx>
        <w:trPr>
          <w:gridBefore w:val="25"/>
          <w:wBefore w:w="10943" w:type="dxa"/>
          <w:trHeight w:val="420"/>
        </w:trPr>
        <w:tc>
          <w:tcPr>
            <w:tcW w:w="1684" w:type="dxa"/>
            <w:gridSpan w:val="4"/>
            <w:tcBorders>
              <w:right w:val="single" w:sz="4" w:space="0" w:color="auto"/>
            </w:tcBorders>
            <w:vAlign w:val="center"/>
          </w:tcPr>
          <w:p w14:paraId="30E5C3B5" w14:textId="77777777" w:rsidR="002F7319" w:rsidRDefault="002F731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指定項目の別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14:paraId="7991B504" w14:textId="77777777" w:rsidR="002F7319" w:rsidRDefault="002F731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ＣＯＤ</w:t>
            </w:r>
          </w:p>
        </w:tc>
      </w:tr>
      <w:tr w:rsidR="002F7319" w14:paraId="4AA314C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453"/>
        </w:trPr>
        <w:tc>
          <w:tcPr>
            <w:tcW w:w="84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481549B" w14:textId="77777777" w:rsidR="002F7319" w:rsidRDefault="002F7319">
            <w:pPr>
              <w:jc w:val="center"/>
              <w:rPr>
                <w:rFonts w:hAnsi="Times New Roman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測</w:t>
            </w:r>
          </w:p>
          <w:p w14:paraId="709783B1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  <w:sz w:val="22"/>
                <w:szCs w:val="22"/>
              </w:rPr>
              <w:t>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2104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FA3FEC7" w14:textId="77777777" w:rsidR="002F7319" w:rsidRDefault="002F731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特定排出水等</w:t>
            </w:r>
          </w:p>
          <w:p w14:paraId="517224A2" w14:textId="77777777" w:rsidR="002F7319" w:rsidRDefault="002F731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</w:t>
            </w:r>
            <w:r>
              <w:rPr>
                <w:rFonts w:hint="eastAsia"/>
                <w:spacing w:val="12"/>
                <w:sz w:val="22"/>
                <w:szCs w:val="26"/>
              </w:rPr>
              <w:t>ＣＯＤ</w:t>
            </w:r>
          </w:p>
          <w:p w14:paraId="22F43CEF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mg</w:t>
            </w:r>
            <w:r>
              <w:rPr>
                <w:rFonts w:hint="eastAsia"/>
                <w:sz w:val="22"/>
                <w:szCs w:val="22"/>
              </w:rPr>
              <w:t>／</w:t>
            </w:r>
            <w:r>
              <w:rPr>
                <w:rFonts w:hint="eastAsia"/>
                <w:sz w:val="22"/>
                <w:szCs w:val="22"/>
              </w:rPr>
              <w:t>L</w:t>
            </w:r>
            <w:r>
              <w:rPr>
                <w:rFonts w:hAnsi="Times New Roman" w:hint="eastAsia"/>
                <w:sz w:val="22"/>
                <w:szCs w:val="22"/>
              </w:rPr>
              <w:t>）</w:t>
            </w:r>
          </w:p>
        </w:tc>
        <w:tc>
          <w:tcPr>
            <w:tcW w:w="4630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ED26DC0" w14:textId="77777777" w:rsidR="002F7319" w:rsidRDefault="002F7319">
            <w:pPr>
              <w:rPr>
                <w:rFonts w:hAnsi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　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定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排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等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の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量</w:t>
            </w:r>
          </w:p>
        </w:tc>
        <w:tc>
          <w:tcPr>
            <w:tcW w:w="5051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9C918D2" w14:textId="77777777" w:rsidR="002F7319" w:rsidRDefault="002F7319">
            <w:pPr>
              <w:rPr>
                <w:rFonts w:hAnsi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　特定排出水等の汚濁負荷量</w:t>
            </w:r>
          </w:p>
        </w:tc>
        <w:tc>
          <w:tcPr>
            <w:tcW w:w="254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2CA015C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  <w:sz w:val="22"/>
                <w:szCs w:val="22"/>
              </w:rPr>
              <w:t>備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考</w:t>
            </w:r>
          </w:p>
        </w:tc>
      </w:tr>
      <w:tr w:rsidR="002F7319" w14:paraId="0027B89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454"/>
        </w:trPr>
        <w:tc>
          <w:tcPr>
            <w:tcW w:w="84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6178A6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2104" w:type="dxa"/>
            <w:gridSpan w:val="5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5E6E6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3367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4BDD65B" w14:textId="77777777" w:rsidR="002F7319" w:rsidRDefault="002F7319">
            <w:pPr>
              <w:rPr>
                <w:rFonts w:hAnsi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（</w:t>
            </w:r>
            <w:r>
              <w:rPr>
                <w:rFonts w:hint="eastAsia"/>
                <w:sz w:val="22"/>
                <w:szCs w:val="22"/>
              </w:rPr>
              <w:t>m</w:t>
            </w:r>
            <w:r>
              <w:rPr>
                <w:rFonts w:hint="eastAsia"/>
                <w:sz w:val="22"/>
                <w:szCs w:val="22"/>
                <w:vertAlign w:val="superscript"/>
              </w:rPr>
              <w:t>3</w:t>
            </w:r>
            <w:r>
              <w:rPr>
                <w:rFonts w:hint="eastAsia"/>
                <w:sz w:val="22"/>
                <w:szCs w:val="22"/>
              </w:rPr>
              <w:t>／</w:t>
            </w:r>
            <w:r>
              <w:rPr>
                <w:rFonts w:hAnsi="Times New Roman" w:hint="eastAsia"/>
                <w:sz w:val="22"/>
                <w:szCs w:val="22"/>
              </w:rPr>
              <w:t>日）</w:t>
            </w:r>
          </w:p>
        </w:tc>
        <w:tc>
          <w:tcPr>
            <w:tcW w:w="1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D54DB5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  <w:szCs w:val="21"/>
              </w:rPr>
              <w:t>補そく率</w:t>
            </w:r>
            <w:r>
              <w:rPr>
                <w:szCs w:val="21"/>
              </w:rPr>
              <w:t>(%)</w:t>
            </w:r>
          </w:p>
        </w:tc>
        <w:tc>
          <w:tcPr>
            <w:tcW w:w="3788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F12DAEA" w14:textId="77777777" w:rsidR="002F7319" w:rsidRDefault="002F7319">
            <w:pPr>
              <w:rPr>
                <w:rFonts w:hAnsi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（</w:t>
            </w:r>
            <w:r>
              <w:rPr>
                <w:sz w:val="22"/>
                <w:szCs w:val="22"/>
              </w:rPr>
              <w:t>kg</w:t>
            </w:r>
            <w:r>
              <w:rPr>
                <w:rFonts w:hint="eastAsia"/>
                <w:sz w:val="22"/>
                <w:szCs w:val="22"/>
              </w:rPr>
              <w:t>／日）</w:t>
            </w:r>
          </w:p>
        </w:tc>
        <w:tc>
          <w:tcPr>
            <w:tcW w:w="1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652BC1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  <w:szCs w:val="21"/>
              </w:rPr>
              <w:t>補そく率</w:t>
            </w:r>
            <w:r>
              <w:rPr>
                <w:szCs w:val="21"/>
              </w:rPr>
              <w:t>(%)</w:t>
            </w:r>
          </w:p>
        </w:tc>
        <w:tc>
          <w:tcPr>
            <w:tcW w:w="254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4C88C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</w:tr>
      <w:tr w:rsidR="002F7319" w14:paraId="1546D56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612"/>
        </w:trPr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EE08C1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769FF2E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86F66D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4C98EC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376B95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B0102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969473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6DE0403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E4CCAA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307EB53" w14:textId="77777777" w:rsidR="002F7319" w:rsidRDefault="002F7319">
            <w:pPr>
              <w:jc w:val="center"/>
              <w:rPr>
                <w:rFonts w:hAnsi="Times New Roman" w:hint="eastAsia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1DB8387" w14:textId="77777777" w:rsidR="002F7319" w:rsidRDefault="002F7319">
            <w:pPr>
              <w:jc w:val="center"/>
              <w:rPr>
                <w:rFonts w:hAnsi="Times New Roman" w:hint="eastAsia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D51AA9C" w14:textId="77777777" w:rsidR="002F7319" w:rsidRDefault="002F7319">
            <w:pPr>
              <w:jc w:val="center"/>
              <w:rPr>
                <w:rFonts w:hAnsi="Times New Roman" w:hint="eastAsia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10AF0F9" w14:textId="77777777" w:rsidR="002F7319" w:rsidRDefault="002F7319">
            <w:pPr>
              <w:jc w:val="center"/>
              <w:rPr>
                <w:rFonts w:hAnsi="Times New Roman" w:hint="eastAsia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BCB532E" w14:textId="77777777" w:rsidR="002F7319" w:rsidRDefault="002F7319">
            <w:pPr>
              <w:jc w:val="center"/>
              <w:rPr>
                <w:rFonts w:hAnsi="Times New Roman" w:hint="eastAsia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242D391" w14:textId="77777777" w:rsidR="002F7319" w:rsidRDefault="002F7319">
            <w:pPr>
              <w:jc w:val="center"/>
              <w:rPr>
                <w:rFonts w:hAnsi="Times New Roman" w:hint="eastAsia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8BB42EF" w14:textId="77777777" w:rsidR="002F7319" w:rsidRDefault="002F7319">
            <w:pPr>
              <w:jc w:val="center"/>
              <w:rPr>
                <w:rFonts w:hAnsi="Times New Roman" w:hint="eastAsia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3039BD2" w14:textId="77777777" w:rsidR="002F7319" w:rsidRDefault="002F7319">
            <w:pPr>
              <w:jc w:val="center"/>
              <w:rPr>
                <w:rFonts w:hAnsi="Times New Roman" w:hint="eastAsia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C7DAEB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CA3894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8D54AFE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9AADDF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B11678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5BC8A7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D19DA5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3D92765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C942F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01A6EBE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11762A3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92FEB7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25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6935E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</w:tr>
      <w:tr w:rsidR="002F7319" w14:paraId="796A16B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608"/>
        </w:trPr>
        <w:tc>
          <w:tcPr>
            <w:tcW w:w="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975F0D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CA53DD3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A4199B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1B23DE6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DFD5A2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B793DF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54B5A3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6CFD075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D7CFD6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F13588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43703C9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D99155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4D4132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EF9EA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1A549B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D092F3E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46647DA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2DF2015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4DE8DB6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8EF4EEA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FB3520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D5DD8E3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456654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178A625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C8AA04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D3283A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5F2682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F93688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51CF4E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EC2C3E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</w:tr>
      <w:tr w:rsidR="002F7319" w14:paraId="41A7BFD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627"/>
        </w:trPr>
        <w:tc>
          <w:tcPr>
            <w:tcW w:w="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5F59223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8F4431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DBDFB3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C5AE8C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6A13A4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245150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F455F1A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35E37F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0950E0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148684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1D5530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FDFB26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3CADD8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8A03C1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62CED0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48D2C3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E6D0B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FE1CAEE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432ED1E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0BF7DE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D4CDC75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8B2456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A1E470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697CF0E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8EF1B1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7EDF985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F8A52CE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897B3D3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DAA3C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4C917E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</w:tr>
      <w:tr w:rsidR="002F7319" w14:paraId="4999E0D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630"/>
        </w:trPr>
        <w:tc>
          <w:tcPr>
            <w:tcW w:w="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B7714F6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26BFF4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42C2AF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D784096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9528D93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0E423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10F195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B4AEA1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403D1B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19062D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B2DCA4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6B4A66E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B61B81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E0BE3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EEF59F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F5A5156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EF217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EE3A82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EB786E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1C06EB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E635D7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5062813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83C4C6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C4CBE2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728904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A32C13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82C20C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FF1F6B6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929976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315E25E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</w:tr>
      <w:tr w:rsidR="002F7319" w14:paraId="2C1C2C4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641"/>
        </w:trPr>
        <w:tc>
          <w:tcPr>
            <w:tcW w:w="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F53F316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2A153B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216046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1B2AFB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F0CCFD6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8E06F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8AE9489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C85454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FC08CA3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8E0381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CD55D6A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06DA426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93EE3D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B7F5D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85E2D2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FF7FC33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7931D19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1D0297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9D47F5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826323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C60C98E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821568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201625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A259F2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056AFC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8A2F3C9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E6F353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B598D53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8F8F5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F7B669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</w:tr>
      <w:tr w:rsidR="002F7319" w14:paraId="55E1AD8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629"/>
        </w:trPr>
        <w:tc>
          <w:tcPr>
            <w:tcW w:w="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DAEC0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C9D41F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7F7E1B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B9B0C89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63CC28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0092C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50CE52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ABF7D0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F2C6569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53B4E4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F35D6A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F79742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168E23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FBA4139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765163A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C1285E9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A8297E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74C8556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DA427C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9700F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50BFCD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F05F8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B8ED07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0E0EF3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046572A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58AD0F5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97F1F1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CD9B31E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B94AF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7E6B2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</w:tr>
      <w:tr w:rsidR="002F7319" w14:paraId="6303169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627"/>
        </w:trPr>
        <w:tc>
          <w:tcPr>
            <w:tcW w:w="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DCBFA2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54779CA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217FDE5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D7406E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73A3F36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97CC49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A850C4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D34A7B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81383A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FAE8BE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63964B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2D9DE5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B341809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88AD5FA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13FC75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6CE2CB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E9559F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2A9468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3027A5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11B126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69E9E6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E2F350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412FB95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74A3E06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63A3D2E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49CEB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18D68B3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8F689D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513163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46E66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</w:tr>
      <w:tr w:rsidR="002F7319" w14:paraId="140A3DE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611"/>
        </w:trPr>
        <w:tc>
          <w:tcPr>
            <w:tcW w:w="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886E97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AB733B3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1474015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572283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77E985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A7BFF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47D1A16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E5E9B4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E77D219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5C40B15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CEA0429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8AE897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ADB60C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1CC35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37F46B5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4C886FD" w14:textId="77777777" w:rsidR="002F7319" w:rsidRDefault="002F7319">
            <w:pPr>
              <w:jc w:val="center"/>
              <w:rPr>
                <w:rFonts w:hAnsi="Times New Roman" w:hint="eastAsia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EF6DB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B506B6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735468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1DF897A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7A9DE65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AC590B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84CEBD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A011FA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829180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B8A7E0E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B12D8E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D1896B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5A170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319AB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</w:tr>
      <w:tr w:rsidR="002F7319" w14:paraId="0C12BAE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616"/>
        </w:trPr>
        <w:tc>
          <w:tcPr>
            <w:tcW w:w="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7F54FF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90A4F9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B9B191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81D34CE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37FB34E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0E838A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8D9148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AF67A1A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CB73493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B68D26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F5D966E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460FD76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7E8695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1D0CEA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785213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958C56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9ABD25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456E00E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3DE21A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BBCB4DE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17375E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57EDCC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EE9CC63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A52CDF9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5B4CBC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3F9A686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B761C5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D2B637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493CF4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583CB1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</w:tr>
      <w:tr w:rsidR="002F7319" w14:paraId="70A5062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639"/>
        </w:trPr>
        <w:tc>
          <w:tcPr>
            <w:tcW w:w="8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97D979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6D7ED65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5F1AA36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131BB4F5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28F9DE9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DD1A8E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015068F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04D6B79A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C4E3E7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20BEAD4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4E0991A5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60254A85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11A8B985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0E1D7B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431C79DE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67C07F3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49C7F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5C8A6FD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45F205D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70D5F3E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5AFB8C2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7F3BE7AA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833538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24174153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2B31CF3E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0E838F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57DD50F6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6077DE4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97661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347CC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</w:tr>
      <w:tr w:rsidR="002F7319" w14:paraId="4E89C6A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632"/>
        </w:trPr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EA417E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210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DF3626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C2D0C33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2739C37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6E0B816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4A6FD423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F2A117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4BECD866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5836968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13A5C5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1263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F63E03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１００</w:t>
            </w:r>
            <w:r>
              <w:rPr>
                <w:b/>
                <w:bCs/>
                <w:sz w:val="22"/>
                <w:szCs w:val="22"/>
              </w:rPr>
              <w:t>.</w:t>
            </w:r>
            <w:r>
              <w:rPr>
                <w:rFonts w:hint="eastAsia"/>
                <w:b/>
                <w:bCs/>
                <w:sz w:val="22"/>
                <w:szCs w:val="22"/>
              </w:rPr>
              <w:t>０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5FB5FE5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63EA1B6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272A1E2E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15D4836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14C3000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17E604E9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6E5720B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1F8F87B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05652F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1263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B9C59D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１００</w:t>
            </w:r>
            <w:r>
              <w:rPr>
                <w:b/>
                <w:bCs/>
                <w:sz w:val="22"/>
                <w:szCs w:val="22"/>
              </w:rPr>
              <w:t>.</w:t>
            </w:r>
            <w:r>
              <w:rPr>
                <w:rFonts w:hint="eastAsia"/>
                <w:b/>
                <w:bCs/>
                <w:sz w:val="22"/>
                <w:szCs w:val="22"/>
              </w:rPr>
              <w:t>０</w:t>
            </w:r>
          </w:p>
        </w:tc>
        <w:tc>
          <w:tcPr>
            <w:tcW w:w="2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DF09D9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</w:tr>
    </w:tbl>
    <w:p w14:paraId="169732EA" w14:textId="77777777" w:rsidR="002F7319" w:rsidRDefault="002F7319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14:paraId="4188F59A" w14:textId="77777777" w:rsidR="002F7319" w:rsidRDefault="002F7319">
      <w:pPr>
        <w:pStyle w:val="a3"/>
        <w:tabs>
          <w:tab w:val="clear" w:pos="4252"/>
          <w:tab w:val="clear" w:pos="8504"/>
        </w:tabs>
        <w:snapToGrid/>
        <w:rPr>
          <w:rFonts w:eastAsia="ＭＳ ゴシック" w:hAnsi="Times New Roman" w:hint="eastAsia"/>
          <w:sz w:val="24"/>
          <w:szCs w:val="21"/>
        </w:rPr>
      </w:pPr>
      <w:r>
        <w:rPr>
          <w:rFonts w:eastAsia="ＭＳ ゴシック" w:hAnsi="Times New Roman" w:hint="eastAsia"/>
          <w:sz w:val="24"/>
          <w:szCs w:val="21"/>
        </w:rPr>
        <w:lastRenderedPageBreak/>
        <w:t>別添</w:t>
      </w:r>
    </w:p>
    <w:p w14:paraId="3E42F06F" w14:textId="77777777" w:rsidR="002F7319" w:rsidRDefault="002F7319">
      <w:pPr>
        <w:spacing w:afterLines="50" w:after="120"/>
        <w:jc w:val="center"/>
        <w:rPr>
          <w:rFonts w:hint="eastAsia"/>
          <w:b/>
          <w:bCs/>
          <w:sz w:val="26"/>
          <w:szCs w:val="26"/>
        </w:rPr>
      </w:pPr>
      <w:r>
        <w:rPr>
          <w:rFonts w:hint="eastAsia"/>
          <w:b/>
          <w:bCs/>
          <w:spacing w:val="12"/>
          <w:sz w:val="26"/>
          <w:szCs w:val="26"/>
        </w:rPr>
        <w:t>汚濁負荷量及び特定排出水等の量の補そく</w:t>
      </w:r>
      <w:r>
        <w:rPr>
          <w:rFonts w:hint="eastAsia"/>
          <w:b/>
          <w:bCs/>
          <w:sz w:val="26"/>
          <w:szCs w:val="26"/>
        </w:rPr>
        <w:t>率</w:t>
      </w:r>
    </w:p>
    <w:tbl>
      <w:tblPr>
        <w:tblW w:w="15168" w:type="dxa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2"/>
        <w:gridCol w:w="421"/>
        <w:gridCol w:w="421"/>
        <w:gridCol w:w="421"/>
        <w:gridCol w:w="420"/>
        <w:gridCol w:w="421"/>
        <w:gridCol w:w="421"/>
        <w:gridCol w:w="421"/>
        <w:gridCol w:w="421"/>
        <w:gridCol w:w="421"/>
        <w:gridCol w:w="421"/>
        <w:gridCol w:w="421"/>
        <w:gridCol w:w="421"/>
        <w:gridCol w:w="420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0"/>
        <w:gridCol w:w="421"/>
        <w:gridCol w:w="421"/>
        <w:gridCol w:w="421"/>
        <w:gridCol w:w="421"/>
        <w:gridCol w:w="421"/>
        <w:gridCol w:w="2541"/>
      </w:tblGrid>
      <w:tr w:rsidR="002F7319" w14:paraId="5C42D1FC" w14:textId="77777777">
        <w:tblPrEx>
          <w:tblCellMar>
            <w:top w:w="0" w:type="dxa"/>
            <w:bottom w:w="0" w:type="dxa"/>
          </w:tblCellMar>
        </w:tblPrEx>
        <w:trPr>
          <w:gridBefore w:val="25"/>
          <w:wBefore w:w="10943" w:type="dxa"/>
          <w:trHeight w:val="420"/>
        </w:trPr>
        <w:tc>
          <w:tcPr>
            <w:tcW w:w="1684" w:type="dxa"/>
            <w:gridSpan w:val="4"/>
            <w:tcBorders>
              <w:right w:val="single" w:sz="4" w:space="0" w:color="auto"/>
            </w:tcBorders>
            <w:vAlign w:val="center"/>
          </w:tcPr>
          <w:p w14:paraId="290EA3D9" w14:textId="77777777" w:rsidR="002F7319" w:rsidRDefault="002F731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指定項目の別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14:paraId="31B08749" w14:textId="77777777" w:rsidR="002F7319" w:rsidRDefault="002F731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窒素含有量</w:t>
            </w:r>
          </w:p>
        </w:tc>
      </w:tr>
      <w:tr w:rsidR="002F7319" w14:paraId="58742A3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453"/>
        </w:trPr>
        <w:tc>
          <w:tcPr>
            <w:tcW w:w="84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A7EA1EB" w14:textId="77777777" w:rsidR="002F7319" w:rsidRDefault="002F7319">
            <w:pPr>
              <w:jc w:val="center"/>
              <w:rPr>
                <w:rFonts w:hAnsi="Times New Roman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測</w:t>
            </w:r>
          </w:p>
          <w:p w14:paraId="37166107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  <w:sz w:val="22"/>
                <w:szCs w:val="22"/>
              </w:rPr>
              <w:t>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2104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0952D45" w14:textId="77777777" w:rsidR="002F7319" w:rsidRDefault="002F731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特定排出水等</w:t>
            </w:r>
          </w:p>
          <w:p w14:paraId="25F6A734" w14:textId="77777777" w:rsidR="002F7319" w:rsidRDefault="002F731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の窒素含有量</w:t>
            </w:r>
          </w:p>
          <w:p w14:paraId="0279488A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mg</w:t>
            </w:r>
            <w:r>
              <w:rPr>
                <w:rFonts w:hint="eastAsia"/>
                <w:sz w:val="22"/>
                <w:szCs w:val="22"/>
              </w:rPr>
              <w:t>／</w:t>
            </w:r>
            <w:r>
              <w:rPr>
                <w:rFonts w:hint="eastAsia"/>
                <w:sz w:val="22"/>
                <w:szCs w:val="22"/>
              </w:rPr>
              <w:t>L</w:t>
            </w:r>
            <w:r>
              <w:rPr>
                <w:rFonts w:hAnsi="Times New Roman" w:hint="eastAsia"/>
                <w:sz w:val="22"/>
                <w:szCs w:val="22"/>
              </w:rPr>
              <w:t>）</w:t>
            </w:r>
          </w:p>
        </w:tc>
        <w:tc>
          <w:tcPr>
            <w:tcW w:w="4630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1E09706" w14:textId="77777777" w:rsidR="002F7319" w:rsidRDefault="002F7319">
            <w:pPr>
              <w:rPr>
                <w:rFonts w:hAnsi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　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排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量</w:t>
            </w:r>
          </w:p>
        </w:tc>
        <w:tc>
          <w:tcPr>
            <w:tcW w:w="5051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00E8033" w14:textId="77777777" w:rsidR="002F7319" w:rsidRDefault="002F7319">
            <w:pPr>
              <w:rPr>
                <w:rFonts w:hAnsi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　特定排出水等の汚濁負荷量</w:t>
            </w:r>
          </w:p>
        </w:tc>
        <w:tc>
          <w:tcPr>
            <w:tcW w:w="254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758E5C8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  <w:sz w:val="22"/>
                <w:szCs w:val="22"/>
              </w:rPr>
              <w:t>備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考</w:t>
            </w:r>
          </w:p>
        </w:tc>
      </w:tr>
      <w:tr w:rsidR="002F7319" w14:paraId="3CCA247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cantSplit/>
          <w:trHeight w:val="454"/>
        </w:trPr>
        <w:tc>
          <w:tcPr>
            <w:tcW w:w="84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850DF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2104" w:type="dxa"/>
            <w:gridSpan w:val="5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74E81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3367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1F77E10" w14:textId="77777777" w:rsidR="002F7319" w:rsidRDefault="002F7319">
            <w:pPr>
              <w:rPr>
                <w:rFonts w:hAnsi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（</w:t>
            </w:r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rFonts w:hint="eastAsia"/>
                <w:sz w:val="22"/>
                <w:szCs w:val="22"/>
              </w:rPr>
              <w:t>／</w:t>
            </w:r>
            <w:r>
              <w:rPr>
                <w:rFonts w:hAnsi="Times New Roman" w:hint="eastAsia"/>
                <w:sz w:val="22"/>
                <w:szCs w:val="22"/>
              </w:rPr>
              <w:t>日）</w:t>
            </w:r>
          </w:p>
        </w:tc>
        <w:tc>
          <w:tcPr>
            <w:tcW w:w="1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ABF3E4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  <w:szCs w:val="21"/>
              </w:rPr>
              <w:t>補そく率</w:t>
            </w:r>
            <w:r>
              <w:rPr>
                <w:szCs w:val="21"/>
              </w:rPr>
              <w:t>(%)</w:t>
            </w:r>
          </w:p>
        </w:tc>
        <w:tc>
          <w:tcPr>
            <w:tcW w:w="3788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5B867FE" w14:textId="77777777" w:rsidR="002F7319" w:rsidRDefault="002F7319">
            <w:pPr>
              <w:rPr>
                <w:rFonts w:hAnsi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（</w:t>
            </w:r>
            <w:r>
              <w:rPr>
                <w:sz w:val="22"/>
                <w:szCs w:val="22"/>
              </w:rPr>
              <w:t>kg</w:t>
            </w:r>
            <w:r>
              <w:rPr>
                <w:rFonts w:hint="eastAsia"/>
                <w:sz w:val="22"/>
                <w:szCs w:val="22"/>
              </w:rPr>
              <w:t>／日）</w:t>
            </w:r>
          </w:p>
        </w:tc>
        <w:tc>
          <w:tcPr>
            <w:tcW w:w="1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7A3FFC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  <w:szCs w:val="21"/>
              </w:rPr>
              <w:t>補そく率</w:t>
            </w:r>
            <w:r>
              <w:rPr>
                <w:szCs w:val="21"/>
              </w:rPr>
              <w:t>(%)</w:t>
            </w:r>
          </w:p>
        </w:tc>
        <w:tc>
          <w:tcPr>
            <w:tcW w:w="254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F56FAE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</w:tr>
      <w:tr w:rsidR="002F7319" w14:paraId="26B1B27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612"/>
        </w:trPr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E633F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65385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12E593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A223C85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E789F7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48AA0A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542DDD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1458ED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486CDF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298451D" w14:textId="77777777" w:rsidR="002F7319" w:rsidRDefault="002F7319">
            <w:pPr>
              <w:jc w:val="center"/>
              <w:rPr>
                <w:rFonts w:hAnsi="Times New Roman" w:hint="eastAsia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6A02ED7" w14:textId="77777777" w:rsidR="002F7319" w:rsidRDefault="002F7319">
            <w:pPr>
              <w:jc w:val="center"/>
              <w:rPr>
                <w:rFonts w:hAnsi="Times New Roman" w:hint="eastAsia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A31EEFC" w14:textId="77777777" w:rsidR="002F7319" w:rsidRDefault="002F7319">
            <w:pPr>
              <w:jc w:val="center"/>
              <w:rPr>
                <w:rFonts w:hAnsi="Times New Roman" w:hint="eastAsia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8A9FD35" w14:textId="77777777" w:rsidR="002F7319" w:rsidRDefault="002F7319">
            <w:pPr>
              <w:jc w:val="center"/>
              <w:rPr>
                <w:rFonts w:hAnsi="Times New Roman" w:hint="eastAsia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C63B4EC" w14:textId="77777777" w:rsidR="002F7319" w:rsidRDefault="002F7319">
            <w:pPr>
              <w:jc w:val="center"/>
              <w:rPr>
                <w:rFonts w:hAnsi="Times New Roman" w:hint="eastAsia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8206CF7" w14:textId="77777777" w:rsidR="002F7319" w:rsidRDefault="002F7319">
            <w:pPr>
              <w:jc w:val="center"/>
              <w:rPr>
                <w:rFonts w:hAnsi="Times New Roman" w:hint="eastAsia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F013884" w14:textId="77777777" w:rsidR="002F7319" w:rsidRDefault="002F7319">
            <w:pPr>
              <w:jc w:val="center"/>
              <w:rPr>
                <w:rFonts w:hAnsi="Times New Roman" w:hint="eastAsia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CE1F24D" w14:textId="77777777" w:rsidR="002F7319" w:rsidRDefault="002F7319">
            <w:pPr>
              <w:jc w:val="center"/>
              <w:rPr>
                <w:rFonts w:hAnsi="Times New Roman" w:hint="eastAsia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3193F59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AA02F3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E3F605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060A966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74F912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2819DD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1909B1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39BA43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4F7B56A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DF75869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50770C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97DC0A9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25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854C26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</w:tr>
      <w:tr w:rsidR="002F7319" w14:paraId="0D1B879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608"/>
        </w:trPr>
        <w:tc>
          <w:tcPr>
            <w:tcW w:w="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17838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31D89CA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F3BE99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87E271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AAD9AC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16C75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1E922C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7E8EB09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D8DACE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F301F9E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439E595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C2988A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06B59F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16610C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39D50F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5371A6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DFD839E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1AF0AD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33F5D53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0EC322A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04D3625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D230ED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4FC5EEA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0D1FB9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2ACCB3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9FD834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DA31E5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5CF51E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871A5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0B21C5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</w:tr>
      <w:tr w:rsidR="002F7319" w14:paraId="1FCDED6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627"/>
        </w:trPr>
        <w:tc>
          <w:tcPr>
            <w:tcW w:w="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42C8909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B92036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B9A287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40F3C2A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783F66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913493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99AACBE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DE1B77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748EE4E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3EB138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C582EA6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E02A0F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5E738D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27D7B8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2F8026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F8194B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3231A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5A6B37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73FF575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BB874C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E65BA83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FB0E59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063CB7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F804069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633C2E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AC8059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68A50D5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34BEE5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028BD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3BB9EF6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</w:tr>
      <w:tr w:rsidR="002F7319" w14:paraId="22BEEDB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630"/>
        </w:trPr>
        <w:tc>
          <w:tcPr>
            <w:tcW w:w="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19757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DBB2E8A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0F550B5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E25EAE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FB052E9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A69B60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479B883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CA83E6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D6DB8FA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55E08F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38AC3C5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8546D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CFA892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26BA296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649280A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F91CF6A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CEEFC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8D23A3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410AA19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E5A518E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9F7919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99877D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93A38D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9A4544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040C63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FFD5F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4C1076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C44EC8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31E9A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DD8ED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</w:tr>
      <w:tr w:rsidR="002F7319" w14:paraId="29DC6D6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641"/>
        </w:trPr>
        <w:tc>
          <w:tcPr>
            <w:tcW w:w="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B30E4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D37907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7AEC4F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6C6B1AA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F9A855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F98E5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1D609C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B42DCC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F1CC04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D09DCB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E64CEF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C64B105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DE7FE1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0C4439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9A226A3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CB0EC4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65D21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F3A665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E75269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F557865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CF88DD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6672296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DA6C36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1A28036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21D69F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D76F41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77FA5A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70386A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52C13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ACA319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</w:tr>
      <w:tr w:rsidR="002F7319" w14:paraId="3D0DD11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629"/>
        </w:trPr>
        <w:tc>
          <w:tcPr>
            <w:tcW w:w="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85EE21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B13562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FDC136A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8E1CB2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93ABA7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10E67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C6523CA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F1AD2B3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3120076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4A863C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B08393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586AEE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AF0537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BEF92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96885B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9DD7FD6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7E245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F43D66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883D50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490313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ABC728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A83832E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24C748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A1DFE7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BB8A66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5D58A19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C1FCD8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B1BA169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E0C00E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8C5E6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</w:tr>
      <w:tr w:rsidR="002F7319" w14:paraId="39FF6FF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627"/>
        </w:trPr>
        <w:tc>
          <w:tcPr>
            <w:tcW w:w="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1AF9A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3E8728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7D9BD9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8D0BDA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B07B59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1CEFFA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31BB2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7E57DB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A14B85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7EF9EF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EB1612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5E8508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C6662E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EEDD8B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59ED9CA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A15EBE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07EEB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95E78C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84BC23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663E4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66FE729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E03E0A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5CED29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A72D0B6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1BDC3B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80AF98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813C85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9FAC8EA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4FAA22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2AC61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</w:tr>
      <w:tr w:rsidR="002F7319" w14:paraId="5C0D713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611"/>
        </w:trPr>
        <w:tc>
          <w:tcPr>
            <w:tcW w:w="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7768B35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9C7202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72894D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AE1CEF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3CCFC86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0055A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9E2D19E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D906E19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8DC647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A05EEB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0A4782A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0A2C33E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F28EF2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6B658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32325B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66ABB5D" w14:textId="77777777" w:rsidR="002F7319" w:rsidRDefault="002F7319">
            <w:pPr>
              <w:jc w:val="center"/>
              <w:rPr>
                <w:rFonts w:hAnsi="Times New Roman" w:hint="eastAsia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7A2DAF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DB7987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760D96E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98246B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5E0FBE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32CCA0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850156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351477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02E70D3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0AB200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FF86A0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809A02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520F2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B1BFEDE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</w:tr>
      <w:tr w:rsidR="002F7319" w14:paraId="6653092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616"/>
        </w:trPr>
        <w:tc>
          <w:tcPr>
            <w:tcW w:w="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BD8B1A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48E0D6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8A61C8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7A0A87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96C36E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782E295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33B3D7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2B258D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F083DE6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A3B870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8B9108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EBB1EB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B9579D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0700B9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5797BA5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0892FF9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0244C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415D15A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40D269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78F225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9260EA5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40CA703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46FD41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12934F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4E1350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EBB4253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0EC632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7A39353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57A2AE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08CAA6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</w:tr>
      <w:tr w:rsidR="002F7319" w14:paraId="513DE69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639"/>
        </w:trPr>
        <w:tc>
          <w:tcPr>
            <w:tcW w:w="8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9449D6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45E15096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6FDD6D05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1CAC538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1A0E1015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8BB086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11FFD5AE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1EB5354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28C8A53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4768446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41BD36B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12E9CB2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2E24410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FDEC46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602101E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6D53B38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1AC7AA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016A903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702B3E15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45F99CF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1408C146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2EEB5DB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167713A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713A46F5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63C11BEA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258C40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226579E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2A02EE63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80176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0F3A5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</w:tr>
      <w:tr w:rsidR="002F7319" w14:paraId="4E354DE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632"/>
        </w:trPr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C4C1B1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210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47870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6C140EA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5883FBD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5A61E7E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7909B57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0482C94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2870942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01F0F44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3D7827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1263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B5A837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１００</w:t>
            </w:r>
            <w:r>
              <w:rPr>
                <w:b/>
                <w:bCs/>
                <w:sz w:val="22"/>
                <w:szCs w:val="22"/>
              </w:rPr>
              <w:t>.</w:t>
            </w:r>
            <w:r>
              <w:rPr>
                <w:rFonts w:hint="eastAsia"/>
                <w:b/>
                <w:bCs/>
                <w:sz w:val="22"/>
                <w:szCs w:val="22"/>
              </w:rPr>
              <w:t>０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4D03164E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0A7B7D6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E860AA5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75320F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0B23EF49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7C9F714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0BCA702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703CCE8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7CCB6E9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1263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91F1C5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１００</w:t>
            </w:r>
            <w:r>
              <w:rPr>
                <w:b/>
                <w:bCs/>
                <w:sz w:val="22"/>
                <w:szCs w:val="22"/>
              </w:rPr>
              <w:t>.</w:t>
            </w:r>
            <w:r>
              <w:rPr>
                <w:rFonts w:hint="eastAsia"/>
                <w:b/>
                <w:bCs/>
                <w:sz w:val="22"/>
                <w:szCs w:val="22"/>
              </w:rPr>
              <w:t>０</w:t>
            </w:r>
          </w:p>
        </w:tc>
        <w:tc>
          <w:tcPr>
            <w:tcW w:w="2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F4E65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</w:tr>
    </w:tbl>
    <w:p w14:paraId="6DFB7163" w14:textId="77777777" w:rsidR="002F7319" w:rsidRDefault="002F7319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14:paraId="6239C4AB" w14:textId="77777777" w:rsidR="002F7319" w:rsidRDefault="002F7319">
      <w:pPr>
        <w:pStyle w:val="a3"/>
        <w:tabs>
          <w:tab w:val="left" w:pos="840"/>
        </w:tabs>
        <w:snapToGrid/>
        <w:rPr>
          <w:rFonts w:eastAsia="ＭＳ ゴシック" w:hAnsi="Times New Roman"/>
          <w:sz w:val="22"/>
          <w:szCs w:val="21"/>
        </w:rPr>
        <w:sectPr w:rsidR="002F7319">
          <w:headerReference w:type="default" r:id="rId8"/>
          <w:footerReference w:type="default" r:id="rId9"/>
          <w:pgSz w:w="16838" w:h="11906" w:orient="landscape" w:code="9"/>
          <w:pgMar w:top="1247" w:right="1418" w:bottom="1128" w:left="1134" w:header="720" w:footer="720" w:gutter="0"/>
          <w:cols w:space="720"/>
          <w:noEndnote/>
          <w:docGrid w:linePitch="286"/>
        </w:sectPr>
      </w:pPr>
    </w:p>
    <w:p w14:paraId="5D3ACEED" w14:textId="77777777" w:rsidR="002F7319" w:rsidRDefault="002F7319">
      <w:pPr>
        <w:pStyle w:val="a3"/>
        <w:tabs>
          <w:tab w:val="left" w:pos="840"/>
        </w:tabs>
        <w:snapToGrid/>
        <w:rPr>
          <w:rFonts w:eastAsia="ＭＳ ゴシック" w:hAnsi="Times New Roman"/>
          <w:sz w:val="24"/>
          <w:szCs w:val="21"/>
        </w:rPr>
      </w:pPr>
      <w:r>
        <w:rPr>
          <w:rFonts w:eastAsia="ＭＳ ゴシック" w:hAnsi="Times New Roman" w:hint="eastAsia"/>
          <w:sz w:val="24"/>
          <w:szCs w:val="21"/>
        </w:rPr>
        <w:t>別添</w:t>
      </w:r>
    </w:p>
    <w:p w14:paraId="34214F23" w14:textId="77777777" w:rsidR="002F7319" w:rsidRDefault="002F7319">
      <w:pPr>
        <w:spacing w:afterLines="50" w:after="120"/>
        <w:jc w:val="center"/>
        <w:rPr>
          <w:rFonts w:hint="eastAsia"/>
          <w:b/>
          <w:bCs/>
          <w:sz w:val="26"/>
          <w:szCs w:val="26"/>
        </w:rPr>
      </w:pPr>
      <w:r>
        <w:rPr>
          <w:rFonts w:hint="eastAsia"/>
          <w:b/>
          <w:bCs/>
          <w:spacing w:val="12"/>
          <w:sz w:val="26"/>
          <w:szCs w:val="26"/>
        </w:rPr>
        <w:t>汚濁負荷量及び特定排出水等の量の補そく</w:t>
      </w:r>
      <w:r>
        <w:rPr>
          <w:rFonts w:hint="eastAsia"/>
          <w:b/>
          <w:bCs/>
          <w:sz w:val="26"/>
          <w:szCs w:val="26"/>
        </w:rPr>
        <w:t>率</w:t>
      </w:r>
    </w:p>
    <w:tbl>
      <w:tblPr>
        <w:tblW w:w="15168" w:type="dxa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2"/>
        <w:gridCol w:w="421"/>
        <w:gridCol w:w="421"/>
        <w:gridCol w:w="421"/>
        <w:gridCol w:w="420"/>
        <w:gridCol w:w="421"/>
        <w:gridCol w:w="421"/>
        <w:gridCol w:w="421"/>
        <w:gridCol w:w="421"/>
        <w:gridCol w:w="421"/>
        <w:gridCol w:w="421"/>
        <w:gridCol w:w="421"/>
        <w:gridCol w:w="421"/>
        <w:gridCol w:w="420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0"/>
        <w:gridCol w:w="421"/>
        <w:gridCol w:w="421"/>
        <w:gridCol w:w="421"/>
        <w:gridCol w:w="421"/>
        <w:gridCol w:w="421"/>
        <w:gridCol w:w="2541"/>
      </w:tblGrid>
      <w:tr w:rsidR="002F7319" w14:paraId="076C78E5" w14:textId="77777777">
        <w:trPr>
          <w:gridBefore w:val="25"/>
          <w:wBefore w:w="10943" w:type="dxa"/>
          <w:trHeight w:val="420"/>
        </w:trPr>
        <w:tc>
          <w:tcPr>
            <w:tcW w:w="16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E5C0E9" w14:textId="77777777" w:rsidR="002F7319" w:rsidRDefault="002F731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指定項目の別</w:t>
            </w:r>
          </w:p>
        </w:tc>
        <w:tc>
          <w:tcPr>
            <w:tcW w:w="2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6AAA0" w14:textId="77777777" w:rsidR="002F7319" w:rsidRDefault="002F731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りん含有量</w:t>
            </w:r>
          </w:p>
        </w:tc>
      </w:tr>
      <w:tr w:rsidR="002F7319" w14:paraId="5E8A253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453"/>
        </w:trPr>
        <w:tc>
          <w:tcPr>
            <w:tcW w:w="84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66A894" w14:textId="77777777" w:rsidR="002F7319" w:rsidRDefault="002F7319">
            <w:pPr>
              <w:jc w:val="center"/>
              <w:rPr>
                <w:rFonts w:hAnsi="Times New Roman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測</w:t>
            </w:r>
          </w:p>
          <w:p w14:paraId="685E293A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  <w:sz w:val="22"/>
                <w:szCs w:val="22"/>
              </w:rPr>
              <w:t>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2104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6092BF" w14:textId="77777777" w:rsidR="002F7319" w:rsidRDefault="002F731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特定排出水等</w:t>
            </w:r>
          </w:p>
          <w:p w14:paraId="36EAB32E" w14:textId="77777777" w:rsidR="002F7319" w:rsidRDefault="002F731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のりん含有量</w:t>
            </w:r>
          </w:p>
          <w:p w14:paraId="64E8C70C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mg</w:t>
            </w:r>
            <w:r>
              <w:rPr>
                <w:rFonts w:hint="eastAsia"/>
                <w:sz w:val="22"/>
                <w:szCs w:val="22"/>
              </w:rPr>
              <w:t>／</w:t>
            </w:r>
            <w:r>
              <w:rPr>
                <w:rFonts w:hint="eastAsia"/>
                <w:sz w:val="22"/>
                <w:szCs w:val="22"/>
              </w:rPr>
              <w:t>L</w:t>
            </w:r>
            <w:r>
              <w:rPr>
                <w:rFonts w:hAnsi="Times New Roman" w:hint="eastAsia"/>
                <w:sz w:val="22"/>
                <w:szCs w:val="22"/>
              </w:rPr>
              <w:t>）</w:t>
            </w:r>
          </w:p>
        </w:tc>
        <w:tc>
          <w:tcPr>
            <w:tcW w:w="4630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129014F" w14:textId="77777777" w:rsidR="002F7319" w:rsidRDefault="002F7319">
            <w:pPr>
              <w:rPr>
                <w:rFonts w:hAnsi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　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定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排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等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の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量</w:t>
            </w:r>
          </w:p>
        </w:tc>
        <w:tc>
          <w:tcPr>
            <w:tcW w:w="5051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D240765" w14:textId="77777777" w:rsidR="002F7319" w:rsidRDefault="002F7319">
            <w:pPr>
              <w:rPr>
                <w:rFonts w:hAnsi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　特定排出水等の汚濁負荷量</w:t>
            </w:r>
          </w:p>
        </w:tc>
        <w:tc>
          <w:tcPr>
            <w:tcW w:w="25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3C8368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  <w:sz w:val="22"/>
                <w:szCs w:val="22"/>
              </w:rPr>
              <w:t>備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考</w:t>
            </w:r>
          </w:p>
        </w:tc>
      </w:tr>
      <w:tr w:rsidR="002F7319" w14:paraId="7173E09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454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C19EAA" w14:textId="77777777" w:rsidR="002F7319" w:rsidRDefault="002F7319">
            <w:pPr>
              <w:widowControl/>
              <w:jc w:val="left"/>
              <w:rPr>
                <w:rFonts w:hAnsi="Times New Roman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F0E61B" w14:textId="77777777" w:rsidR="002F7319" w:rsidRDefault="002F7319">
            <w:pPr>
              <w:widowControl/>
              <w:jc w:val="left"/>
              <w:rPr>
                <w:rFonts w:hAnsi="Times New Roman"/>
              </w:rPr>
            </w:pPr>
          </w:p>
        </w:tc>
        <w:tc>
          <w:tcPr>
            <w:tcW w:w="3367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EB86783" w14:textId="77777777" w:rsidR="002F7319" w:rsidRDefault="002F7319">
            <w:pPr>
              <w:rPr>
                <w:rFonts w:hAnsi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（</w:t>
            </w:r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rFonts w:hint="eastAsia"/>
                <w:sz w:val="22"/>
                <w:szCs w:val="22"/>
              </w:rPr>
              <w:t>／</w:t>
            </w:r>
            <w:r>
              <w:rPr>
                <w:rFonts w:hAnsi="Times New Roman" w:hint="eastAsia"/>
                <w:sz w:val="22"/>
                <w:szCs w:val="22"/>
              </w:rPr>
              <w:t>日）</w:t>
            </w:r>
          </w:p>
        </w:tc>
        <w:tc>
          <w:tcPr>
            <w:tcW w:w="1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67CDED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  <w:szCs w:val="21"/>
              </w:rPr>
              <w:t>補そく率</w:t>
            </w:r>
            <w:r>
              <w:rPr>
                <w:szCs w:val="21"/>
              </w:rPr>
              <w:t>(%)</w:t>
            </w:r>
          </w:p>
        </w:tc>
        <w:tc>
          <w:tcPr>
            <w:tcW w:w="3788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053E5EB" w14:textId="77777777" w:rsidR="002F7319" w:rsidRDefault="002F7319">
            <w:pPr>
              <w:rPr>
                <w:rFonts w:hAnsi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（</w:t>
            </w:r>
            <w:r>
              <w:rPr>
                <w:sz w:val="22"/>
                <w:szCs w:val="22"/>
              </w:rPr>
              <w:t>kg</w:t>
            </w:r>
            <w:r>
              <w:rPr>
                <w:rFonts w:hint="eastAsia"/>
                <w:sz w:val="22"/>
                <w:szCs w:val="22"/>
              </w:rPr>
              <w:t>／日）</w:t>
            </w:r>
          </w:p>
        </w:tc>
        <w:tc>
          <w:tcPr>
            <w:tcW w:w="1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A86D11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  <w:szCs w:val="21"/>
              </w:rPr>
              <w:t>補そく率</w:t>
            </w:r>
            <w:r>
              <w:rPr>
                <w:szCs w:val="21"/>
              </w:rPr>
              <w:t>(%)</w:t>
            </w:r>
          </w:p>
        </w:tc>
        <w:tc>
          <w:tcPr>
            <w:tcW w:w="254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6D1964" w14:textId="77777777" w:rsidR="002F7319" w:rsidRDefault="002F7319">
            <w:pPr>
              <w:widowControl/>
              <w:jc w:val="left"/>
              <w:rPr>
                <w:rFonts w:hAnsi="Times New Roman"/>
              </w:rPr>
            </w:pPr>
          </w:p>
        </w:tc>
      </w:tr>
      <w:tr w:rsidR="002F7319" w14:paraId="4E34D81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612"/>
        </w:trPr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57C548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C39E2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4961EB9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E2564A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B93B635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CC1F10A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748C1C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D3E010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EB92873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051C09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B56EBD3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0A1DE9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CE5E24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A27D02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469839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EE94763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648885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9D60AD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36AC09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16BE6B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37F676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9AEC19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045CE2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101AB5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8172369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AB6682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2C7A26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FAEF0C9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55829E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25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4C8FCA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</w:tr>
      <w:tr w:rsidR="002F7319" w14:paraId="3BB8CE2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608"/>
        </w:trPr>
        <w:tc>
          <w:tcPr>
            <w:tcW w:w="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524AB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C0A0C7A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88D79A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681445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8270EA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D68EE3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D88530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1E62E93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695A0F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54DA66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EF4D85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21C5A2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4BC1849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EFC7B3E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710C16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8D7877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75E423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8BDD3C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571601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97F348E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010174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459197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933BA7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0840F0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542B16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A9BA4B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009D499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42DB133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F3AD2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474899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</w:tr>
      <w:tr w:rsidR="002F7319" w14:paraId="7CB7822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627"/>
        </w:trPr>
        <w:tc>
          <w:tcPr>
            <w:tcW w:w="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C98D5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E3F9D3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97F2EA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F2EB20A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70E18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E88E53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4CE3B69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6C9E91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B00B95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5D2A36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CD3A91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F0ACF2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CBA691A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5F0B66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74512C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FED79FE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46DACC3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E89841E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C9E2D1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B35B6E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6B6C86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D332DC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F70DA2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76DEB59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EEAA5C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AE77599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C975D6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5E704C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AED6E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0782886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</w:tr>
      <w:tr w:rsidR="002F7319" w14:paraId="0E803FB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630"/>
        </w:trPr>
        <w:tc>
          <w:tcPr>
            <w:tcW w:w="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70829F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F3DE96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530E38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F94645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ADB2CD6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553DA8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CF3E74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3FD68E3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BADA64E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FD1D00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F25B61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4C86B33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7C5563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8A9D1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8B9F61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121BB2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166E6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59598E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71837C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71FAC6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52685B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1E5DA69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9F8C8E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83F5EAA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21F946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8DC5F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9F00FD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99D4C4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833195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11DE0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</w:tr>
      <w:tr w:rsidR="002F7319" w14:paraId="3511C1C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641"/>
        </w:trPr>
        <w:tc>
          <w:tcPr>
            <w:tcW w:w="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181ED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D654C5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22EA51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27F092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E8F6C7E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420E9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4378C2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2089C5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F61BBB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36A878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8DF685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DB3BBCE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338CFF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58FE40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C2B55D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58880D5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0C3248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95DFF6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61BE583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740BD49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9AA8C8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EDE36A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DE3075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99EA08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5812CCA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7A021BE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53B402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17FE1E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7C8D5A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47A85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</w:tr>
      <w:tr w:rsidR="002F7319" w14:paraId="413B6AA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629"/>
        </w:trPr>
        <w:tc>
          <w:tcPr>
            <w:tcW w:w="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5440DF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ED9A3A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E68F03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AD521D3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D7F6CB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79739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A54C8B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1A4F24A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FEFEA9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2082176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CF88E19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67033F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9857CE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1151696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1105793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AFC8F7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19E6F5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ABE2D7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CE29CE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CAAE526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325AD5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77871F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2BA19BA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879E975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7FE152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7D74D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CF864DA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041C5A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47816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3D7843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</w:tr>
      <w:tr w:rsidR="002F7319" w14:paraId="5FA5658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627"/>
        </w:trPr>
        <w:tc>
          <w:tcPr>
            <w:tcW w:w="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7720A6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82C389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383490E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E9655E9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86A8B7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75E499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CF7F2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E4EA0AA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9765FE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D49884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8FD7BC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F81A04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AEDFB9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6D8994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E7C399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EB9392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D37AD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61B8D5A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A0A7EFA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FB60905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584FA9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98ED47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779B00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261B083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8BD7A7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10F2A3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D39404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8633DA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2411E69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7388DD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</w:tr>
      <w:tr w:rsidR="002F7319" w14:paraId="56454C9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611"/>
        </w:trPr>
        <w:tc>
          <w:tcPr>
            <w:tcW w:w="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734439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B1181A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9A87575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EAED86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4B0CB85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7CA0EE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136AECA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9DC5D8A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5FD4F2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1D3353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EAE0826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57B935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0D03C1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F9CE1E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093BF5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F2198E6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F36CE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3A66A8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250CFB9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13DC586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9CF6CF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593031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3E9486A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8BEEE9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E5949C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26FDE56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8B1661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8A5E92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ED64F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1481B1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</w:tr>
      <w:tr w:rsidR="002F7319" w14:paraId="6AD8966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616"/>
        </w:trPr>
        <w:tc>
          <w:tcPr>
            <w:tcW w:w="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988FB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6CDCB79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003CE0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D04B48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88F20F3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5EFD386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C92713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90E2FA6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046BB4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48B44F5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DE1490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6BA7B5A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B1AEE8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33DB225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0E80E0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16E310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5BAC4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6EC748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840733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B908940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2EE43BA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9A90A7E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5044809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04C46F5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94AD5A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6F27D46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FBC9C9A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1D0A64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C88901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0CC46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</w:tr>
      <w:tr w:rsidR="002F7319" w14:paraId="3C5B789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639"/>
        </w:trPr>
        <w:tc>
          <w:tcPr>
            <w:tcW w:w="8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0E396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46BD959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7221766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08C873D6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0D109C8E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52B5D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6D16290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063004E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7B38B70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49D19E3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09AEAF5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0D889763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4C24661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B6D51E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1BEAF03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1F0D5E45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E6481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4367AD8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7B7A2AA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18C425F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7F2073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5B0ACA0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47F63A1A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4C1FC81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7A4B1F1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EF4E3A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03CDD13D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09E0CFA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8AFFE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8715C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</w:tr>
      <w:tr w:rsidR="002F7319" w14:paraId="197AA91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632"/>
        </w:trPr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2E1804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210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5C1F28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7C2402DE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0C8EE77A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6152EB4A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45196A06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7B05307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1121E9C1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5D114962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B391E3F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1263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4A5B6F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１００</w:t>
            </w:r>
            <w:r>
              <w:rPr>
                <w:b/>
                <w:bCs/>
                <w:sz w:val="22"/>
                <w:szCs w:val="22"/>
              </w:rPr>
              <w:t>.</w:t>
            </w:r>
            <w:r>
              <w:rPr>
                <w:rFonts w:hint="eastAsia"/>
                <w:b/>
                <w:bCs/>
                <w:sz w:val="22"/>
                <w:szCs w:val="22"/>
              </w:rPr>
              <w:t>０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14A2979B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C9EC676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2307CB4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092CC515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1591793E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08E5055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550B58FC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2F61AF16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186BC47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  <w:tc>
          <w:tcPr>
            <w:tcW w:w="1263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F1CF1A" w14:textId="77777777" w:rsidR="002F7319" w:rsidRDefault="002F7319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１００</w:t>
            </w:r>
            <w:r>
              <w:rPr>
                <w:b/>
                <w:bCs/>
                <w:sz w:val="22"/>
                <w:szCs w:val="22"/>
              </w:rPr>
              <w:t>.</w:t>
            </w:r>
            <w:r>
              <w:rPr>
                <w:rFonts w:hint="eastAsia"/>
                <w:b/>
                <w:bCs/>
                <w:sz w:val="22"/>
                <w:szCs w:val="22"/>
              </w:rPr>
              <w:t>０</w:t>
            </w:r>
          </w:p>
        </w:tc>
        <w:tc>
          <w:tcPr>
            <w:tcW w:w="2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A2F415" w14:textId="77777777" w:rsidR="002F7319" w:rsidRDefault="002F7319">
            <w:pPr>
              <w:jc w:val="center"/>
              <w:rPr>
                <w:rFonts w:hAnsi="Times New Roman"/>
              </w:rPr>
            </w:pPr>
          </w:p>
        </w:tc>
      </w:tr>
    </w:tbl>
    <w:p w14:paraId="11B59A92" w14:textId="77777777" w:rsidR="002F7319" w:rsidRDefault="002F7319">
      <w:pPr>
        <w:pStyle w:val="a3"/>
        <w:tabs>
          <w:tab w:val="left" w:pos="840"/>
        </w:tabs>
        <w:snapToGrid/>
      </w:pPr>
    </w:p>
    <w:sectPr w:rsidR="002F7319">
      <w:headerReference w:type="default" r:id="rId10"/>
      <w:type w:val="continuous"/>
      <w:pgSz w:w="16838" w:h="11906" w:orient="landscape" w:code="9"/>
      <w:pgMar w:top="1247" w:right="1418" w:bottom="1128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FBB71" w14:textId="77777777" w:rsidR="0089099C" w:rsidRDefault="0089099C">
      <w:r>
        <w:separator/>
      </w:r>
    </w:p>
  </w:endnote>
  <w:endnote w:type="continuationSeparator" w:id="0">
    <w:p w14:paraId="6CD6F4CC" w14:textId="77777777" w:rsidR="0089099C" w:rsidRDefault="0089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2B52" w14:textId="77777777" w:rsidR="002F7319" w:rsidRDefault="002F7319">
    <w:pPr>
      <w:rPr>
        <w:rFonts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DA5D1" w14:textId="77777777" w:rsidR="002F7319" w:rsidRDefault="002F7319">
    <w:pPr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C0194" w14:textId="77777777" w:rsidR="0089099C" w:rsidRDefault="0089099C">
      <w:r>
        <w:separator/>
      </w:r>
    </w:p>
  </w:footnote>
  <w:footnote w:type="continuationSeparator" w:id="0">
    <w:p w14:paraId="18A36834" w14:textId="77777777" w:rsidR="0089099C" w:rsidRDefault="00890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87305" w14:textId="77777777" w:rsidR="002F7319" w:rsidRDefault="002F7319">
    <w:pPr>
      <w:rPr>
        <w:rFonts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48ED" w14:textId="77777777" w:rsidR="002F7319" w:rsidRDefault="002F7319">
    <w:pPr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3C897" w14:textId="77777777" w:rsidR="002F7319" w:rsidRDefault="002F7319">
    <w:pPr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4F"/>
    <w:rsid w:val="000756F4"/>
    <w:rsid w:val="001E749E"/>
    <w:rsid w:val="00244E9B"/>
    <w:rsid w:val="002F1AA2"/>
    <w:rsid w:val="002F7319"/>
    <w:rsid w:val="003E7036"/>
    <w:rsid w:val="00667B1A"/>
    <w:rsid w:val="006D369D"/>
    <w:rsid w:val="006D4AE8"/>
    <w:rsid w:val="0089099C"/>
    <w:rsid w:val="009F4D4F"/>
    <w:rsid w:val="00A01304"/>
    <w:rsid w:val="00A6326A"/>
    <w:rsid w:val="00C92E52"/>
    <w:rsid w:val="00F7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42AE4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tabs>
        <w:tab w:val="left" w:pos="945"/>
      </w:tabs>
      <w:spacing w:line="284" w:lineRule="exact"/>
      <w:ind w:leftChars="100" w:left="1310" w:rightChars="100" w:right="210" w:hangingChars="500" w:hanging="110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6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703</Words>
  <Characters>4010</Characters>
  <Application>Microsoft Office Word</Application>
  <DocSecurity>4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2025-02-21T01:45:00Z</dcterms:created>
  <dcterms:modified xsi:type="dcterms:W3CDTF">2025-02-21T01:45:00Z</dcterms:modified>
</cp:coreProperties>
</file>